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F7D5" w14:textId="77777777" w:rsidR="00DC53E0" w:rsidRPr="00EB65DB" w:rsidRDefault="00DC53E0" w:rsidP="00DC53E0">
      <w:pPr>
        <w:rPr>
          <w:rFonts w:ascii="Calibri" w:hAnsi="Calibri" w:cs="Calibri"/>
        </w:rPr>
      </w:pPr>
    </w:p>
    <w:tbl>
      <w:tblPr>
        <w:tblStyle w:val="TableGrid"/>
        <w:tblW w:w="0" w:type="auto"/>
        <w:tblLook w:val="04A0" w:firstRow="1" w:lastRow="0" w:firstColumn="1" w:lastColumn="0" w:noHBand="0" w:noVBand="1"/>
      </w:tblPr>
      <w:tblGrid>
        <w:gridCol w:w="10194"/>
      </w:tblGrid>
      <w:tr w:rsidR="00DC53E0" w:rsidRPr="00EB65DB" w14:paraId="305B2206" w14:textId="77777777" w:rsidTr="004377F2">
        <w:tc>
          <w:tcPr>
            <w:tcW w:w="10314" w:type="dxa"/>
            <w:shd w:val="clear" w:color="auto" w:fill="D9D9D9" w:themeFill="background1" w:themeFillShade="D9"/>
          </w:tcPr>
          <w:p w14:paraId="34BB4A6C" w14:textId="77777777" w:rsidR="00DC53E0" w:rsidRPr="00EB65DB" w:rsidRDefault="00DC53E0" w:rsidP="004377F2">
            <w:pPr>
              <w:rPr>
                <w:rFonts w:ascii="Calibri" w:hAnsi="Calibri" w:cs="Calibri"/>
                <w:b/>
              </w:rPr>
            </w:pPr>
          </w:p>
          <w:p w14:paraId="1022D2E0" w14:textId="77777777" w:rsidR="00DC53E0" w:rsidRPr="00EB65DB" w:rsidRDefault="00DC53E0" w:rsidP="004377F2">
            <w:pPr>
              <w:jc w:val="center"/>
              <w:rPr>
                <w:rFonts w:ascii="Calibri" w:hAnsi="Calibri" w:cs="Calibri"/>
                <w:b/>
              </w:rPr>
            </w:pPr>
            <w:r w:rsidRPr="00EB65DB">
              <w:rPr>
                <w:rFonts w:ascii="Calibri" w:hAnsi="Calibri" w:cs="Calibri"/>
                <w:b/>
              </w:rPr>
              <w:t>MICKLEOVER SURGERY</w:t>
            </w:r>
          </w:p>
          <w:p w14:paraId="23009359" w14:textId="77777777" w:rsidR="00DC53E0" w:rsidRPr="00EB65DB" w:rsidRDefault="00DC53E0" w:rsidP="004377F2">
            <w:pPr>
              <w:jc w:val="center"/>
              <w:rPr>
                <w:rFonts w:ascii="Calibri" w:hAnsi="Calibri" w:cs="Calibri"/>
                <w:b/>
              </w:rPr>
            </w:pPr>
          </w:p>
          <w:p w14:paraId="68218B1B" w14:textId="77777777" w:rsidR="00DC53E0" w:rsidRPr="00EB65DB" w:rsidRDefault="00DC53E0" w:rsidP="004377F2">
            <w:pPr>
              <w:jc w:val="center"/>
              <w:rPr>
                <w:rFonts w:ascii="Calibri" w:hAnsi="Calibri" w:cs="Calibri"/>
                <w:b/>
              </w:rPr>
            </w:pPr>
            <w:r w:rsidRPr="00EB65DB">
              <w:rPr>
                <w:rFonts w:ascii="Calibri" w:hAnsi="Calibri" w:cs="Calibri"/>
                <w:b/>
              </w:rPr>
              <w:t>JOB DESCRIPTION</w:t>
            </w:r>
          </w:p>
          <w:p w14:paraId="69E2797A" w14:textId="77777777" w:rsidR="00DC53E0" w:rsidRPr="00EB65DB" w:rsidRDefault="00DC53E0" w:rsidP="004377F2">
            <w:pPr>
              <w:jc w:val="center"/>
              <w:rPr>
                <w:rFonts w:ascii="Calibri" w:hAnsi="Calibri" w:cs="Calibri"/>
              </w:rPr>
            </w:pPr>
          </w:p>
        </w:tc>
      </w:tr>
    </w:tbl>
    <w:p w14:paraId="33351ED1" w14:textId="77777777" w:rsidR="00DC53E0" w:rsidRDefault="00DC53E0" w:rsidP="00DC53E0">
      <w:pPr>
        <w:spacing w:after="0" w:line="240" w:lineRule="auto"/>
        <w:rPr>
          <w:rFonts w:ascii="Calibri" w:hAnsi="Calibri" w:cs="Calibri"/>
        </w:rPr>
      </w:pPr>
    </w:p>
    <w:p w14:paraId="17EBFB37" w14:textId="77777777" w:rsidR="00DC53E0" w:rsidRDefault="00DC53E0" w:rsidP="00DC53E0">
      <w:pPr>
        <w:spacing w:after="0" w:line="240" w:lineRule="auto"/>
        <w:rPr>
          <w:rFonts w:ascii="Calibri" w:hAnsi="Calibri" w:cs="Calibri"/>
          <w:b/>
        </w:rPr>
      </w:pPr>
    </w:p>
    <w:p w14:paraId="531124CD" w14:textId="77777777" w:rsidR="00DC53E0" w:rsidRDefault="00DC53E0" w:rsidP="00DC53E0">
      <w:pPr>
        <w:spacing w:after="0" w:line="240" w:lineRule="auto"/>
        <w:rPr>
          <w:rFonts w:ascii="Calibri" w:hAnsi="Calibri" w:cs="Calibri"/>
        </w:rPr>
      </w:pPr>
      <w:r w:rsidRPr="00EB65DB">
        <w:rPr>
          <w:rFonts w:ascii="Calibri" w:hAnsi="Calibri" w:cs="Calibri"/>
          <w:b/>
        </w:rPr>
        <w:t>JOB TITLE:</w:t>
      </w:r>
      <w:r>
        <w:rPr>
          <w:rFonts w:ascii="Calibri" w:hAnsi="Calibri" w:cs="Calibri"/>
          <w:b/>
        </w:rPr>
        <w:t xml:space="preserve"> </w:t>
      </w:r>
      <w:r>
        <w:rPr>
          <w:rFonts w:ascii="Calibri" w:hAnsi="Calibri" w:cs="Calibri"/>
        </w:rPr>
        <w:t>Practice Secretary &amp; Admin Support</w:t>
      </w:r>
    </w:p>
    <w:p w14:paraId="53BDB2AD" w14:textId="77777777" w:rsidR="00DC53E0" w:rsidRDefault="00DC53E0" w:rsidP="00DC53E0">
      <w:pPr>
        <w:spacing w:after="0" w:line="240" w:lineRule="auto"/>
        <w:rPr>
          <w:rFonts w:ascii="Calibri" w:hAnsi="Calibri" w:cs="Calibri"/>
        </w:rPr>
      </w:pPr>
    </w:p>
    <w:p w14:paraId="2F7C6766" w14:textId="77777777" w:rsidR="00DC53E0" w:rsidRPr="00975C16" w:rsidRDefault="00DC53E0" w:rsidP="00DC53E0">
      <w:pPr>
        <w:spacing w:after="0" w:line="240" w:lineRule="auto"/>
        <w:rPr>
          <w:rFonts w:ascii="Calibri" w:hAnsi="Calibri" w:cs="Calibri"/>
        </w:rPr>
      </w:pPr>
      <w:r w:rsidRPr="00975C16">
        <w:rPr>
          <w:rFonts w:ascii="Calibri" w:hAnsi="Calibri" w:cs="Calibri"/>
          <w:b/>
        </w:rPr>
        <w:t>REPORTS TO:</w:t>
      </w:r>
      <w:r>
        <w:rPr>
          <w:rFonts w:ascii="Calibri" w:hAnsi="Calibri" w:cs="Calibri"/>
          <w:b/>
        </w:rPr>
        <w:t xml:space="preserve"> </w:t>
      </w:r>
      <w:r>
        <w:rPr>
          <w:rFonts w:ascii="Calibri" w:hAnsi="Calibri" w:cs="Calibri"/>
        </w:rPr>
        <w:t>Practice Manager, Assistant Practice Manager &amp; GP Partners</w:t>
      </w:r>
    </w:p>
    <w:p w14:paraId="529771A5" w14:textId="77777777" w:rsidR="00DC53E0" w:rsidRPr="00EB65DB" w:rsidRDefault="00DC53E0" w:rsidP="00DC53E0">
      <w:pPr>
        <w:spacing w:after="0" w:line="240" w:lineRule="auto"/>
        <w:rPr>
          <w:rFonts w:ascii="Calibri" w:hAnsi="Calibri" w:cs="Calibri"/>
          <w:b/>
        </w:rPr>
      </w:pPr>
    </w:p>
    <w:p w14:paraId="16EFAC9F" w14:textId="77777777" w:rsidR="00DC53E0" w:rsidRDefault="00DC53E0" w:rsidP="00DC53E0">
      <w:pPr>
        <w:spacing w:after="0" w:line="240" w:lineRule="auto"/>
        <w:rPr>
          <w:rFonts w:ascii="Calibri" w:hAnsi="Calibri" w:cs="Calibri"/>
        </w:rPr>
      </w:pPr>
      <w:r w:rsidRPr="00EB65DB">
        <w:rPr>
          <w:rFonts w:ascii="Calibri" w:hAnsi="Calibri" w:cs="Calibri"/>
          <w:b/>
        </w:rPr>
        <w:t>HOURS:</w:t>
      </w:r>
      <w:r w:rsidRPr="00A03634">
        <w:rPr>
          <w:rFonts w:ascii="Calibri" w:hAnsi="Calibri" w:cs="Calibri"/>
        </w:rPr>
        <w:t xml:space="preserve"> </w:t>
      </w:r>
      <w:r>
        <w:rPr>
          <w:rFonts w:ascii="Calibri" w:hAnsi="Calibri" w:cs="Calibri"/>
        </w:rPr>
        <w:t>20 hours per week</w:t>
      </w:r>
    </w:p>
    <w:p w14:paraId="03BE15E6" w14:textId="77777777" w:rsidR="00DC53E0" w:rsidRPr="008232C3" w:rsidRDefault="00DC53E0" w:rsidP="00DC53E0">
      <w:pPr>
        <w:spacing w:after="0" w:line="240" w:lineRule="auto"/>
        <w:rPr>
          <w:rFonts w:ascii="Calibri" w:hAnsi="Calibri" w:cs="Calibri"/>
        </w:rPr>
      </w:pPr>
    </w:p>
    <w:p w14:paraId="2E5ACCA2" w14:textId="77777777" w:rsidR="00DC53E0" w:rsidRPr="00EB65DB" w:rsidRDefault="00DC53E0" w:rsidP="00DC53E0">
      <w:pPr>
        <w:spacing w:after="0" w:line="240" w:lineRule="auto"/>
        <w:rPr>
          <w:rFonts w:ascii="Calibri" w:hAnsi="Calibri" w:cs="Calibri"/>
        </w:rPr>
      </w:pPr>
      <w:r w:rsidRPr="00EB65DB">
        <w:rPr>
          <w:rFonts w:ascii="Calibri" w:hAnsi="Calibri" w:cs="Calibri"/>
          <w:b/>
        </w:rPr>
        <w:t>LOCATION:</w:t>
      </w:r>
      <w:r>
        <w:rPr>
          <w:rFonts w:ascii="Calibri" w:hAnsi="Calibri" w:cs="Calibri"/>
          <w:b/>
        </w:rPr>
        <w:t xml:space="preserve"> </w:t>
      </w:r>
      <w:r w:rsidRPr="00EB65DB">
        <w:rPr>
          <w:rFonts w:ascii="Calibri" w:hAnsi="Calibri" w:cs="Calibri"/>
        </w:rPr>
        <w:t>Mickleover Surgery</w:t>
      </w:r>
    </w:p>
    <w:p w14:paraId="6C691F8B" w14:textId="77777777" w:rsidR="00DC53E0" w:rsidRPr="00EB65DB" w:rsidRDefault="00DC53E0" w:rsidP="00DC53E0">
      <w:pPr>
        <w:spacing w:after="0" w:line="240" w:lineRule="auto"/>
        <w:rPr>
          <w:rFonts w:ascii="Calibri" w:hAnsi="Calibri" w:cs="Calibri"/>
        </w:rPr>
      </w:pPr>
      <w:r w:rsidRPr="00EB65DB">
        <w:rPr>
          <w:rFonts w:ascii="Calibri" w:hAnsi="Calibri" w:cs="Calibri"/>
        </w:rPr>
        <w:t xml:space="preserve">                     10 Cavendish Way</w:t>
      </w:r>
    </w:p>
    <w:p w14:paraId="17EBF648" w14:textId="77777777" w:rsidR="00DC53E0" w:rsidRDefault="00DC53E0" w:rsidP="00DC53E0">
      <w:pPr>
        <w:spacing w:after="0" w:line="240" w:lineRule="auto"/>
        <w:rPr>
          <w:rFonts w:ascii="Calibri" w:hAnsi="Calibri" w:cs="Calibri"/>
        </w:rPr>
      </w:pPr>
      <w:r w:rsidRPr="00EB65DB">
        <w:rPr>
          <w:rFonts w:ascii="Calibri" w:hAnsi="Calibri" w:cs="Calibri"/>
        </w:rPr>
        <w:t xml:space="preserve">                     Mickleover</w:t>
      </w:r>
    </w:p>
    <w:p w14:paraId="5253F974" w14:textId="77777777" w:rsidR="00DC53E0" w:rsidRDefault="00DC53E0" w:rsidP="00DC53E0">
      <w:pPr>
        <w:spacing w:after="0" w:line="240" w:lineRule="auto"/>
        <w:rPr>
          <w:rFonts w:ascii="Calibri" w:hAnsi="Calibri" w:cs="Calibri"/>
        </w:rPr>
      </w:pPr>
      <w:r>
        <w:rPr>
          <w:rFonts w:ascii="Calibri" w:hAnsi="Calibri" w:cs="Calibri"/>
        </w:rPr>
        <w:t xml:space="preserve">                     Derby</w:t>
      </w:r>
    </w:p>
    <w:p w14:paraId="7A95B40C" w14:textId="77777777" w:rsidR="00DC53E0" w:rsidRPr="00EB65DB" w:rsidRDefault="00DC53E0" w:rsidP="00DC53E0">
      <w:pPr>
        <w:spacing w:after="0" w:line="240" w:lineRule="auto"/>
        <w:rPr>
          <w:rFonts w:ascii="Calibri" w:hAnsi="Calibri" w:cs="Calibri"/>
        </w:rPr>
      </w:pPr>
      <w:r>
        <w:rPr>
          <w:rFonts w:ascii="Calibri" w:hAnsi="Calibri" w:cs="Calibri"/>
        </w:rPr>
        <w:t xml:space="preserve">                     DE3 9BJ</w:t>
      </w:r>
    </w:p>
    <w:p w14:paraId="5C29398D" w14:textId="77777777" w:rsidR="00DC53E0" w:rsidRPr="00EB65DB" w:rsidRDefault="00DC53E0" w:rsidP="00DC53E0">
      <w:pPr>
        <w:spacing w:after="0" w:line="240" w:lineRule="auto"/>
        <w:rPr>
          <w:rFonts w:ascii="Calibri" w:hAnsi="Calibri" w:cs="Calibri"/>
          <w:b/>
        </w:rPr>
      </w:pPr>
    </w:p>
    <w:p w14:paraId="3491C68B" w14:textId="77777777" w:rsidR="00DC53E0" w:rsidRPr="00EB65DB" w:rsidRDefault="00DC53E0" w:rsidP="00DC53E0">
      <w:pPr>
        <w:spacing w:after="0" w:line="240" w:lineRule="auto"/>
        <w:rPr>
          <w:rFonts w:ascii="Calibri" w:hAnsi="Calibri" w:cs="Calibri"/>
          <w:b/>
        </w:rPr>
      </w:pPr>
    </w:p>
    <w:p w14:paraId="577A80AF" w14:textId="77777777" w:rsidR="00DC53E0" w:rsidRDefault="00DC53E0" w:rsidP="00DC53E0">
      <w:pPr>
        <w:pStyle w:val="ListParagraph"/>
        <w:numPr>
          <w:ilvl w:val="0"/>
          <w:numId w:val="1"/>
        </w:numPr>
        <w:spacing w:after="0" w:line="240" w:lineRule="auto"/>
        <w:jc w:val="both"/>
        <w:rPr>
          <w:rFonts w:ascii="Calibri" w:hAnsi="Calibri" w:cs="Calibri"/>
          <w:b/>
        </w:rPr>
      </w:pPr>
      <w:r>
        <w:rPr>
          <w:rFonts w:ascii="Calibri" w:hAnsi="Calibri" w:cs="Calibri"/>
          <w:b/>
        </w:rPr>
        <w:t>JOB SUMMARY</w:t>
      </w:r>
      <w:r w:rsidRPr="008232C3">
        <w:rPr>
          <w:rFonts w:ascii="Calibri" w:hAnsi="Calibri" w:cs="Calibri"/>
          <w:b/>
        </w:rPr>
        <w:t>:</w:t>
      </w:r>
    </w:p>
    <w:p w14:paraId="11A7B0A3" w14:textId="77777777" w:rsidR="00DC53E0" w:rsidRPr="008232C3" w:rsidRDefault="00DC53E0" w:rsidP="00DC53E0">
      <w:pPr>
        <w:spacing w:after="0" w:line="240" w:lineRule="auto"/>
        <w:jc w:val="both"/>
        <w:rPr>
          <w:rFonts w:ascii="Calibri" w:hAnsi="Calibri" w:cs="Calibri"/>
        </w:rPr>
      </w:pPr>
    </w:p>
    <w:p w14:paraId="693028BE" w14:textId="77777777" w:rsidR="00DC53E0" w:rsidRDefault="00DC53E0" w:rsidP="00DC53E0">
      <w:pPr>
        <w:spacing w:after="0" w:line="240" w:lineRule="auto"/>
        <w:jc w:val="both"/>
        <w:rPr>
          <w:rFonts w:ascii="Calibri" w:hAnsi="Calibri" w:cs="Calibri"/>
        </w:rPr>
      </w:pPr>
      <w:r>
        <w:rPr>
          <w:rFonts w:ascii="Calibri" w:hAnsi="Calibri" w:cs="Calibri"/>
        </w:rPr>
        <w:t>To provide comprehensive, high quality secretarial support to the GP’s and health professionals. To ensure rapid, accurate transcription of routine and urgent referral letters, utilising the electronic booking and referral system and to undertake general administrative work.</w:t>
      </w:r>
    </w:p>
    <w:p w14:paraId="7797DE75" w14:textId="77777777" w:rsidR="00DC53E0" w:rsidRDefault="00DC53E0" w:rsidP="00DC53E0">
      <w:pPr>
        <w:spacing w:after="0" w:line="240" w:lineRule="auto"/>
        <w:jc w:val="both"/>
        <w:rPr>
          <w:rFonts w:ascii="Calibri" w:hAnsi="Calibri" w:cs="Calibri"/>
        </w:rPr>
      </w:pPr>
    </w:p>
    <w:p w14:paraId="183E1BC1" w14:textId="77777777" w:rsidR="00DC53E0" w:rsidRPr="008232C3" w:rsidRDefault="00DC53E0" w:rsidP="00DC53E0">
      <w:pPr>
        <w:spacing w:after="0" w:line="240" w:lineRule="auto"/>
        <w:jc w:val="both"/>
        <w:rPr>
          <w:rFonts w:ascii="Calibri" w:hAnsi="Calibri" w:cs="Calibri"/>
        </w:rPr>
      </w:pPr>
      <w:r>
        <w:rPr>
          <w:rFonts w:ascii="Calibri" w:hAnsi="Calibri" w:cs="Calibri"/>
        </w:rPr>
        <w:t xml:space="preserve">To be responsible for the accurate and timely production of recall and general practice correspondence; transcription of patient care plans and </w:t>
      </w:r>
      <w:proofErr w:type="gramStart"/>
      <w:r>
        <w:rPr>
          <w:rFonts w:ascii="Calibri" w:hAnsi="Calibri" w:cs="Calibri"/>
        </w:rPr>
        <w:t>third party</w:t>
      </w:r>
      <w:proofErr w:type="gramEnd"/>
      <w:r>
        <w:rPr>
          <w:rFonts w:ascii="Calibri" w:hAnsi="Calibri" w:cs="Calibri"/>
        </w:rPr>
        <w:t xml:space="preserve"> medical reports; minute taking and dealing with patient queries and enquiries.  </w:t>
      </w:r>
    </w:p>
    <w:p w14:paraId="21BB684C" w14:textId="77777777" w:rsidR="00DC53E0" w:rsidRPr="00EB65DB" w:rsidRDefault="00DC53E0" w:rsidP="00DC53E0">
      <w:pPr>
        <w:spacing w:after="0" w:line="240" w:lineRule="auto"/>
        <w:jc w:val="both"/>
        <w:rPr>
          <w:rFonts w:ascii="Calibri" w:hAnsi="Calibri" w:cs="Calibri"/>
          <w:b/>
        </w:rPr>
      </w:pPr>
    </w:p>
    <w:p w14:paraId="2D9CF364" w14:textId="77777777" w:rsidR="00DC53E0" w:rsidRPr="003503C5" w:rsidRDefault="00DC53E0" w:rsidP="00DC53E0">
      <w:pPr>
        <w:pStyle w:val="ListParagraph"/>
        <w:numPr>
          <w:ilvl w:val="0"/>
          <w:numId w:val="1"/>
        </w:numPr>
        <w:spacing w:after="0" w:line="240" w:lineRule="auto"/>
        <w:jc w:val="both"/>
        <w:rPr>
          <w:rFonts w:ascii="Calibri" w:hAnsi="Calibri" w:cs="Calibri"/>
          <w:b/>
        </w:rPr>
      </w:pPr>
      <w:r>
        <w:rPr>
          <w:rFonts w:ascii="Calibri" w:hAnsi="Calibri" w:cs="Calibri"/>
          <w:b/>
        </w:rPr>
        <w:t>JOB RESPONSIBILITIES</w:t>
      </w:r>
      <w:r w:rsidRPr="003503C5">
        <w:rPr>
          <w:rFonts w:ascii="Calibri" w:hAnsi="Calibri" w:cs="Calibri"/>
          <w:b/>
        </w:rPr>
        <w:t>:</w:t>
      </w:r>
    </w:p>
    <w:p w14:paraId="79321D9D" w14:textId="77777777" w:rsidR="00DC53E0" w:rsidRPr="007A0EC8" w:rsidRDefault="00DC53E0" w:rsidP="00DC53E0">
      <w:pPr>
        <w:spacing w:after="0" w:line="240" w:lineRule="auto"/>
        <w:jc w:val="both"/>
        <w:rPr>
          <w:rFonts w:ascii="Calibri" w:hAnsi="Calibri" w:cs="Calibri"/>
          <w:b/>
        </w:rPr>
      </w:pPr>
    </w:p>
    <w:p w14:paraId="12A70B85" w14:textId="77777777" w:rsidR="00DC53E0" w:rsidRPr="007A0EC8" w:rsidRDefault="00DC53E0" w:rsidP="00DC53E0">
      <w:pPr>
        <w:jc w:val="both"/>
        <w:rPr>
          <w:rFonts w:ascii="Calibri" w:hAnsi="Calibri" w:cs="Calibri"/>
        </w:rPr>
      </w:pPr>
      <w:r>
        <w:rPr>
          <w:rFonts w:ascii="Calibri" w:hAnsi="Calibri" w:cs="Calibri"/>
        </w:rPr>
        <w:t xml:space="preserve">It is the responsibility of this post to deliver </w:t>
      </w:r>
      <w:r w:rsidRPr="007A0EC8">
        <w:rPr>
          <w:rFonts w:ascii="Calibri" w:hAnsi="Calibri" w:cs="Calibri"/>
        </w:rPr>
        <w:t xml:space="preserve">efficient, effective </w:t>
      </w:r>
      <w:r>
        <w:rPr>
          <w:rFonts w:ascii="Calibri" w:hAnsi="Calibri" w:cs="Calibri"/>
        </w:rPr>
        <w:t>secretarial</w:t>
      </w:r>
      <w:r w:rsidRPr="007A0EC8">
        <w:rPr>
          <w:rFonts w:ascii="Calibri" w:hAnsi="Calibri" w:cs="Calibri"/>
        </w:rPr>
        <w:t xml:space="preserve"> service</w:t>
      </w:r>
      <w:r>
        <w:rPr>
          <w:rFonts w:ascii="Calibri" w:hAnsi="Calibri" w:cs="Calibri"/>
        </w:rPr>
        <w:t>s</w:t>
      </w:r>
      <w:r w:rsidRPr="007A0EC8">
        <w:rPr>
          <w:rFonts w:ascii="Calibri" w:hAnsi="Calibri" w:cs="Calibri"/>
        </w:rPr>
        <w:t xml:space="preserve"> to the practice</w:t>
      </w:r>
      <w:r>
        <w:rPr>
          <w:rFonts w:ascii="Calibri" w:hAnsi="Calibri" w:cs="Calibri"/>
        </w:rPr>
        <w:t>,</w:t>
      </w:r>
      <w:r w:rsidRPr="007A0EC8">
        <w:rPr>
          <w:rFonts w:ascii="Calibri" w:hAnsi="Calibri" w:cs="Calibri"/>
        </w:rPr>
        <w:t xml:space="preserve"> working within </w:t>
      </w:r>
      <w:r>
        <w:rPr>
          <w:rFonts w:ascii="Calibri" w:hAnsi="Calibri" w:cs="Calibri"/>
        </w:rPr>
        <w:t xml:space="preserve">local and national guidelines and in line with </w:t>
      </w:r>
      <w:r w:rsidRPr="007A0EC8">
        <w:rPr>
          <w:rFonts w:ascii="Calibri" w:hAnsi="Calibri" w:cs="Calibri"/>
        </w:rPr>
        <w:t>p</w:t>
      </w:r>
      <w:r>
        <w:rPr>
          <w:rFonts w:ascii="Calibri" w:hAnsi="Calibri" w:cs="Calibri"/>
        </w:rPr>
        <w:t>ractice policies and procedure.</w:t>
      </w:r>
    </w:p>
    <w:p w14:paraId="2D71ADFB" w14:textId="77777777" w:rsidR="00DC53E0" w:rsidRPr="001214F0" w:rsidRDefault="00DC53E0" w:rsidP="00DC53E0">
      <w:pPr>
        <w:numPr>
          <w:ilvl w:val="0"/>
          <w:numId w:val="2"/>
        </w:numPr>
        <w:spacing w:after="0" w:line="240" w:lineRule="auto"/>
        <w:jc w:val="both"/>
        <w:rPr>
          <w:rFonts w:ascii="Calibri" w:hAnsi="Calibri" w:cs="Calibri"/>
          <w:b/>
        </w:rPr>
      </w:pPr>
      <w:r w:rsidRPr="007A0EC8">
        <w:rPr>
          <w:rFonts w:ascii="Calibri" w:hAnsi="Calibri" w:cs="Calibri"/>
        </w:rPr>
        <w:t xml:space="preserve">To </w:t>
      </w:r>
      <w:r>
        <w:rPr>
          <w:rFonts w:ascii="Calibri" w:hAnsi="Calibri" w:cs="Calibri"/>
        </w:rPr>
        <w:t>provide an efficient typing service for GP’s and health professionals.</w:t>
      </w:r>
    </w:p>
    <w:p w14:paraId="7D2C46A7" w14:textId="77777777" w:rsidR="00DC53E0" w:rsidRPr="00F048B0" w:rsidRDefault="00DC53E0" w:rsidP="00DC53E0">
      <w:pPr>
        <w:numPr>
          <w:ilvl w:val="0"/>
          <w:numId w:val="2"/>
        </w:numPr>
        <w:spacing w:after="0" w:line="240" w:lineRule="auto"/>
        <w:jc w:val="both"/>
        <w:rPr>
          <w:b/>
          <w:szCs w:val="20"/>
        </w:rPr>
      </w:pPr>
      <w:r w:rsidRPr="002271D6">
        <w:rPr>
          <w:szCs w:val="20"/>
        </w:rPr>
        <w:t>To be responsible for the rapid, accurate</w:t>
      </w:r>
      <w:r w:rsidRPr="002271D6">
        <w:rPr>
          <w:b/>
          <w:szCs w:val="20"/>
        </w:rPr>
        <w:t xml:space="preserve"> </w:t>
      </w:r>
      <w:r>
        <w:rPr>
          <w:szCs w:val="20"/>
        </w:rPr>
        <w:t>transcription of referral letters.</w:t>
      </w:r>
    </w:p>
    <w:p w14:paraId="269F7805" w14:textId="77777777" w:rsidR="00DC53E0" w:rsidRPr="00B95BFE" w:rsidRDefault="00DC53E0" w:rsidP="00DC53E0">
      <w:pPr>
        <w:numPr>
          <w:ilvl w:val="0"/>
          <w:numId w:val="2"/>
        </w:numPr>
        <w:spacing w:after="0" w:line="240" w:lineRule="auto"/>
        <w:jc w:val="both"/>
        <w:rPr>
          <w:b/>
          <w:szCs w:val="20"/>
        </w:rPr>
      </w:pPr>
      <w:r>
        <w:rPr>
          <w:szCs w:val="20"/>
        </w:rPr>
        <w:t>To process referrals utilising the e-Booking system and understand all referral routes using relevant referral templates.</w:t>
      </w:r>
    </w:p>
    <w:p w14:paraId="4ECC1B54" w14:textId="77777777" w:rsidR="00DC53E0" w:rsidRPr="00F048B0" w:rsidRDefault="00DC53E0" w:rsidP="00DC53E0">
      <w:pPr>
        <w:numPr>
          <w:ilvl w:val="0"/>
          <w:numId w:val="2"/>
        </w:numPr>
        <w:spacing w:after="0" w:line="240" w:lineRule="auto"/>
        <w:jc w:val="both"/>
        <w:rPr>
          <w:b/>
          <w:szCs w:val="20"/>
        </w:rPr>
      </w:pPr>
      <w:r>
        <w:rPr>
          <w:szCs w:val="20"/>
        </w:rPr>
        <w:t>To understand and manage the 2-week wait referral system, booking appointments and providing patients with relevant paperwork in a timely manner.</w:t>
      </w:r>
    </w:p>
    <w:p w14:paraId="0741323F" w14:textId="77777777" w:rsidR="00DC53E0" w:rsidRPr="00C55D4B" w:rsidRDefault="00DC53E0" w:rsidP="00DC53E0">
      <w:pPr>
        <w:numPr>
          <w:ilvl w:val="0"/>
          <w:numId w:val="2"/>
        </w:numPr>
        <w:spacing w:after="0" w:line="240" w:lineRule="auto"/>
        <w:jc w:val="both"/>
        <w:rPr>
          <w:b/>
          <w:szCs w:val="20"/>
        </w:rPr>
      </w:pPr>
      <w:r>
        <w:rPr>
          <w:szCs w:val="20"/>
        </w:rPr>
        <w:t>To maintain accurate electronic patient records utilising agreed clinical codes to support practice Quality and Outcomes Framework and Enhanced Service achievement and to ensure accurate retrieval of data.</w:t>
      </w:r>
    </w:p>
    <w:p w14:paraId="6B314E5C" w14:textId="77777777" w:rsidR="00DC53E0" w:rsidRDefault="00DC53E0" w:rsidP="00DC53E0">
      <w:pPr>
        <w:numPr>
          <w:ilvl w:val="0"/>
          <w:numId w:val="2"/>
        </w:numPr>
        <w:spacing w:after="0" w:line="240" w:lineRule="auto"/>
        <w:jc w:val="both"/>
        <w:rPr>
          <w:szCs w:val="20"/>
        </w:rPr>
      </w:pPr>
      <w:r w:rsidRPr="00C55D4B">
        <w:rPr>
          <w:szCs w:val="20"/>
        </w:rPr>
        <w:t xml:space="preserve">To </w:t>
      </w:r>
      <w:r>
        <w:rPr>
          <w:szCs w:val="20"/>
        </w:rPr>
        <w:t>prepare third party medical insurance reports for completion by the doctor and process completed reports adhering to practice protocol, in a timely manner.</w:t>
      </w:r>
    </w:p>
    <w:p w14:paraId="5D981775" w14:textId="77777777" w:rsidR="00DC53E0" w:rsidRPr="00F048B0" w:rsidRDefault="00DC53E0" w:rsidP="00DC53E0">
      <w:pPr>
        <w:numPr>
          <w:ilvl w:val="0"/>
          <w:numId w:val="2"/>
        </w:numPr>
        <w:spacing w:after="0" w:line="240" w:lineRule="auto"/>
        <w:jc w:val="both"/>
        <w:rPr>
          <w:b/>
          <w:szCs w:val="20"/>
        </w:rPr>
      </w:pPr>
      <w:r>
        <w:rPr>
          <w:szCs w:val="20"/>
        </w:rPr>
        <w:t>To undertake general word processing and admin duties, this may include recall letters; general correspondence; production of medical reports and other documents as required.</w:t>
      </w:r>
    </w:p>
    <w:p w14:paraId="2EC8BD0B" w14:textId="77777777" w:rsidR="00DC53E0" w:rsidRPr="00C55D4B" w:rsidRDefault="00DC53E0" w:rsidP="00DC53E0">
      <w:pPr>
        <w:numPr>
          <w:ilvl w:val="0"/>
          <w:numId w:val="2"/>
        </w:numPr>
        <w:spacing w:after="0" w:line="240" w:lineRule="auto"/>
        <w:jc w:val="both"/>
        <w:rPr>
          <w:b/>
          <w:szCs w:val="20"/>
        </w:rPr>
      </w:pPr>
      <w:r>
        <w:rPr>
          <w:szCs w:val="20"/>
        </w:rPr>
        <w:t>To maintain record keeping systems relevant to the role.</w:t>
      </w:r>
    </w:p>
    <w:p w14:paraId="66092B28" w14:textId="77777777" w:rsidR="00DC53E0" w:rsidRDefault="00DC53E0" w:rsidP="00DC53E0">
      <w:pPr>
        <w:numPr>
          <w:ilvl w:val="0"/>
          <w:numId w:val="2"/>
        </w:numPr>
        <w:spacing w:after="0" w:line="240" w:lineRule="auto"/>
        <w:jc w:val="both"/>
        <w:rPr>
          <w:szCs w:val="20"/>
        </w:rPr>
      </w:pPr>
      <w:r>
        <w:rPr>
          <w:szCs w:val="20"/>
        </w:rPr>
        <w:t xml:space="preserve">To assist in the maintaining of secretarial protocol folder, updating current </w:t>
      </w:r>
      <w:proofErr w:type="gramStart"/>
      <w:r>
        <w:rPr>
          <w:szCs w:val="20"/>
        </w:rPr>
        <w:t>protocols</w:t>
      </w:r>
      <w:proofErr w:type="gramEnd"/>
      <w:r>
        <w:rPr>
          <w:szCs w:val="20"/>
        </w:rPr>
        <w:t xml:space="preserve"> and adding to the file as changes to systems and procedures occur.</w:t>
      </w:r>
    </w:p>
    <w:p w14:paraId="08C98769" w14:textId="77777777" w:rsidR="00DC53E0" w:rsidRDefault="00DC53E0" w:rsidP="00DC53E0">
      <w:pPr>
        <w:numPr>
          <w:ilvl w:val="0"/>
          <w:numId w:val="2"/>
        </w:numPr>
        <w:spacing w:after="0" w:line="240" w:lineRule="auto"/>
        <w:jc w:val="both"/>
        <w:rPr>
          <w:szCs w:val="20"/>
        </w:rPr>
      </w:pPr>
      <w:r>
        <w:rPr>
          <w:szCs w:val="20"/>
        </w:rPr>
        <w:t>Communicate with patients and secondary care providers as necessary to facilitate the referral process.</w:t>
      </w:r>
    </w:p>
    <w:p w14:paraId="365C6D82" w14:textId="77777777" w:rsidR="00DC53E0" w:rsidRDefault="00DC53E0" w:rsidP="00DC53E0">
      <w:pPr>
        <w:numPr>
          <w:ilvl w:val="0"/>
          <w:numId w:val="2"/>
        </w:numPr>
        <w:spacing w:after="0" w:line="240" w:lineRule="auto"/>
        <w:jc w:val="both"/>
        <w:rPr>
          <w:szCs w:val="20"/>
        </w:rPr>
      </w:pPr>
      <w:r>
        <w:rPr>
          <w:szCs w:val="20"/>
        </w:rPr>
        <w:lastRenderedPageBreak/>
        <w:t xml:space="preserve">Respond to patient queries and enquiries in a professional, </w:t>
      </w:r>
      <w:proofErr w:type="gramStart"/>
      <w:r>
        <w:rPr>
          <w:szCs w:val="20"/>
        </w:rPr>
        <w:t>efficient</w:t>
      </w:r>
      <w:proofErr w:type="gramEnd"/>
      <w:r>
        <w:rPr>
          <w:szCs w:val="20"/>
        </w:rPr>
        <w:t xml:space="preserve"> and timely manner.</w:t>
      </w:r>
    </w:p>
    <w:p w14:paraId="12E1EE12" w14:textId="77777777" w:rsidR="00DC53E0" w:rsidRPr="00344E32" w:rsidRDefault="00DC53E0" w:rsidP="00DC53E0">
      <w:pPr>
        <w:numPr>
          <w:ilvl w:val="0"/>
          <w:numId w:val="2"/>
        </w:numPr>
        <w:spacing w:after="0" w:line="240" w:lineRule="auto"/>
        <w:jc w:val="both"/>
        <w:rPr>
          <w:szCs w:val="20"/>
        </w:rPr>
      </w:pPr>
      <w:r w:rsidRPr="00344E32">
        <w:rPr>
          <w:szCs w:val="20"/>
        </w:rPr>
        <w:t>Scan clinical documents.</w:t>
      </w:r>
    </w:p>
    <w:p w14:paraId="0076D3DA" w14:textId="77777777" w:rsidR="00DC53E0" w:rsidRPr="00344E32" w:rsidRDefault="00DC53E0" w:rsidP="00DC53E0">
      <w:pPr>
        <w:numPr>
          <w:ilvl w:val="0"/>
          <w:numId w:val="2"/>
        </w:numPr>
        <w:spacing w:after="0" w:line="240" w:lineRule="auto"/>
        <w:jc w:val="both"/>
        <w:rPr>
          <w:szCs w:val="20"/>
        </w:rPr>
      </w:pPr>
      <w:r w:rsidRPr="00344E32">
        <w:rPr>
          <w:szCs w:val="20"/>
        </w:rPr>
        <w:t xml:space="preserve">Process death notifications, including sending cremation forms, invoice, medical examiner referral, coroner referral and death certificate. </w:t>
      </w:r>
    </w:p>
    <w:p w14:paraId="69AA0538" w14:textId="77777777" w:rsidR="00DC53E0" w:rsidRDefault="00DC53E0" w:rsidP="00DC53E0">
      <w:pPr>
        <w:numPr>
          <w:ilvl w:val="0"/>
          <w:numId w:val="2"/>
        </w:numPr>
        <w:spacing w:after="0" w:line="240" w:lineRule="auto"/>
        <w:jc w:val="both"/>
        <w:rPr>
          <w:szCs w:val="20"/>
        </w:rPr>
      </w:pPr>
      <w:r w:rsidRPr="00344E32">
        <w:rPr>
          <w:szCs w:val="20"/>
        </w:rPr>
        <w:t>Actioning incoming emails.</w:t>
      </w:r>
    </w:p>
    <w:p w14:paraId="3A9729EF" w14:textId="77777777" w:rsidR="00DC53E0" w:rsidRPr="00344E32" w:rsidRDefault="00DC53E0" w:rsidP="00DC53E0">
      <w:pPr>
        <w:numPr>
          <w:ilvl w:val="0"/>
          <w:numId w:val="2"/>
        </w:numPr>
        <w:spacing w:after="0" w:line="240" w:lineRule="auto"/>
        <w:jc w:val="both"/>
        <w:rPr>
          <w:szCs w:val="20"/>
        </w:rPr>
      </w:pPr>
      <w:r>
        <w:rPr>
          <w:szCs w:val="20"/>
        </w:rPr>
        <w:t>Keep the e-referral worklist up to date.</w:t>
      </w:r>
    </w:p>
    <w:p w14:paraId="54308D0A" w14:textId="77777777" w:rsidR="00DC53E0" w:rsidRDefault="00DC53E0" w:rsidP="00DC53E0">
      <w:pPr>
        <w:pStyle w:val="ListParagraph"/>
        <w:numPr>
          <w:ilvl w:val="0"/>
          <w:numId w:val="2"/>
        </w:numPr>
        <w:rPr>
          <w:szCs w:val="20"/>
        </w:rPr>
      </w:pPr>
      <w:r w:rsidRPr="00344E32">
        <w:rPr>
          <w:szCs w:val="20"/>
        </w:rPr>
        <w:t xml:space="preserve">Document processing, </w:t>
      </w:r>
      <w:proofErr w:type="gramStart"/>
      <w:r w:rsidRPr="00344E32">
        <w:rPr>
          <w:szCs w:val="20"/>
        </w:rPr>
        <w:t>coding</w:t>
      </w:r>
      <w:proofErr w:type="gramEnd"/>
      <w:r w:rsidRPr="00344E32">
        <w:rPr>
          <w:szCs w:val="20"/>
        </w:rPr>
        <w:t xml:space="preserve"> and inputting clinical data accurately and in line with practice protocols</w:t>
      </w:r>
      <w:r>
        <w:rPr>
          <w:szCs w:val="20"/>
        </w:rPr>
        <w:t>.</w:t>
      </w:r>
    </w:p>
    <w:p w14:paraId="659FA2F4" w14:textId="77777777" w:rsidR="00DC53E0" w:rsidRDefault="00DC53E0" w:rsidP="00DC53E0">
      <w:pPr>
        <w:pStyle w:val="ListParagraph"/>
        <w:numPr>
          <w:ilvl w:val="0"/>
          <w:numId w:val="2"/>
        </w:numPr>
        <w:rPr>
          <w:szCs w:val="20"/>
        </w:rPr>
      </w:pPr>
      <w:r w:rsidRPr="00344E32">
        <w:rPr>
          <w:szCs w:val="20"/>
        </w:rPr>
        <w:t xml:space="preserve">To take responsibility for on-going personal development </w:t>
      </w:r>
      <w:proofErr w:type="gramStart"/>
      <w:r w:rsidRPr="00344E32">
        <w:rPr>
          <w:szCs w:val="20"/>
        </w:rPr>
        <w:t>in order to</w:t>
      </w:r>
      <w:proofErr w:type="gramEnd"/>
      <w:r w:rsidRPr="00344E32">
        <w:rPr>
          <w:szCs w:val="20"/>
        </w:rPr>
        <w:t xml:space="preserve"> continue to meet the requirements of the role.</w:t>
      </w:r>
    </w:p>
    <w:p w14:paraId="383B612E" w14:textId="77777777" w:rsidR="00DC53E0" w:rsidRDefault="00DC53E0" w:rsidP="00DC53E0">
      <w:pPr>
        <w:pStyle w:val="ListParagraph"/>
        <w:numPr>
          <w:ilvl w:val="0"/>
          <w:numId w:val="2"/>
        </w:numPr>
        <w:rPr>
          <w:szCs w:val="20"/>
        </w:rPr>
      </w:pPr>
      <w:r w:rsidRPr="00344E32">
        <w:rPr>
          <w:szCs w:val="20"/>
        </w:rPr>
        <w:t>To take personal responsibility for Health &amp; Safety issues affecting the role.</w:t>
      </w:r>
    </w:p>
    <w:p w14:paraId="590BE2D3" w14:textId="77777777" w:rsidR="00DC53E0" w:rsidRPr="00344E32" w:rsidRDefault="00DC53E0" w:rsidP="00DC53E0">
      <w:pPr>
        <w:pStyle w:val="ListParagraph"/>
        <w:numPr>
          <w:ilvl w:val="0"/>
          <w:numId w:val="2"/>
        </w:numPr>
        <w:rPr>
          <w:szCs w:val="20"/>
        </w:rPr>
      </w:pPr>
      <w:r w:rsidRPr="00344E32">
        <w:rPr>
          <w:szCs w:val="20"/>
        </w:rPr>
        <w:t>In accordance with instruction, carry out any relative duties which may be requested by the partners, practice manager or practice nurses which may be properly deemed appropriate to the role of the practice secretary</w:t>
      </w:r>
      <w:r>
        <w:rPr>
          <w:szCs w:val="20"/>
        </w:rPr>
        <w:t xml:space="preserve">/admin </w:t>
      </w:r>
      <w:proofErr w:type="gramStart"/>
      <w:r>
        <w:rPr>
          <w:szCs w:val="20"/>
        </w:rPr>
        <w:t>support</w:t>
      </w:r>
      <w:proofErr w:type="gramEnd"/>
    </w:p>
    <w:p w14:paraId="38098C93" w14:textId="77777777" w:rsidR="00DC53E0" w:rsidRPr="00EB65DB" w:rsidRDefault="00DC53E0" w:rsidP="00DC53E0">
      <w:pPr>
        <w:spacing w:after="0" w:line="240" w:lineRule="auto"/>
        <w:ind w:left="720"/>
        <w:jc w:val="both"/>
        <w:rPr>
          <w:rFonts w:ascii="Calibri" w:hAnsi="Calibri" w:cs="Calibri"/>
          <w:b/>
        </w:rPr>
      </w:pPr>
    </w:p>
    <w:p w14:paraId="6162A7A9" w14:textId="77777777" w:rsidR="00DC53E0" w:rsidRDefault="00DC53E0" w:rsidP="00DC53E0">
      <w:pPr>
        <w:pStyle w:val="ListParagraph"/>
        <w:numPr>
          <w:ilvl w:val="0"/>
          <w:numId w:val="1"/>
        </w:numPr>
        <w:spacing w:after="0" w:line="240" w:lineRule="auto"/>
        <w:jc w:val="both"/>
        <w:rPr>
          <w:rFonts w:ascii="Calibri" w:hAnsi="Calibri" w:cs="Calibri"/>
          <w:b/>
        </w:rPr>
      </w:pPr>
      <w:r w:rsidRPr="003503C5">
        <w:rPr>
          <w:rFonts w:ascii="Calibri" w:hAnsi="Calibri" w:cs="Calibri"/>
          <w:b/>
        </w:rPr>
        <w:t>GENERAL RESPONSIBILITIES OF ALL PRACTICE STAFF:</w:t>
      </w:r>
    </w:p>
    <w:p w14:paraId="20C6EA71" w14:textId="77777777" w:rsidR="00DC53E0" w:rsidRDefault="00DC53E0" w:rsidP="00DC53E0">
      <w:pPr>
        <w:spacing w:after="0" w:line="240" w:lineRule="auto"/>
        <w:jc w:val="both"/>
        <w:rPr>
          <w:rFonts w:ascii="Calibri" w:hAnsi="Calibri" w:cs="Calibri"/>
          <w:b/>
        </w:rPr>
      </w:pPr>
    </w:p>
    <w:p w14:paraId="0A1CC80C" w14:textId="77777777" w:rsidR="00DC53E0" w:rsidRDefault="00DC53E0" w:rsidP="00DC53E0">
      <w:pPr>
        <w:spacing w:after="0" w:line="240" w:lineRule="auto"/>
        <w:jc w:val="both"/>
        <w:rPr>
          <w:rFonts w:ascii="Calibri" w:hAnsi="Calibri" w:cs="Calibri"/>
          <w:b/>
        </w:rPr>
      </w:pPr>
      <w:r>
        <w:rPr>
          <w:rFonts w:ascii="Calibri" w:hAnsi="Calibri" w:cs="Calibri"/>
          <w:b/>
        </w:rPr>
        <w:t>Confidentiality:</w:t>
      </w:r>
    </w:p>
    <w:p w14:paraId="0D33236B" w14:textId="77777777" w:rsidR="00DC53E0" w:rsidRDefault="00DC53E0" w:rsidP="00DC53E0">
      <w:pPr>
        <w:spacing w:after="0" w:line="240" w:lineRule="auto"/>
        <w:jc w:val="both"/>
        <w:rPr>
          <w:rFonts w:ascii="Calibri" w:hAnsi="Calibri" w:cs="Calibri"/>
          <w:b/>
        </w:rPr>
      </w:pPr>
    </w:p>
    <w:p w14:paraId="7DE2760A" w14:textId="77777777" w:rsidR="00DC53E0" w:rsidRDefault="00DC53E0" w:rsidP="00DC53E0">
      <w:pPr>
        <w:pStyle w:val="ListParagraph"/>
        <w:numPr>
          <w:ilvl w:val="0"/>
          <w:numId w:val="3"/>
        </w:numPr>
        <w:spacing w:after="0" w:line="240" w:lineRule="auto"/>
        <w:jc w:val="both"/>
        <w:rPr>
          <w:rFonts w:ascii="Calibri" w:hAnsi="Calibri" w:cs="Calibri"/>
        </w:rPr>
      </w:pPr>
      <w:proofErr w:type="gramStart"/>
      <w:r w:rsidRPr="000A567A">
        <w:rPr>
          <w:rFonts w:ascii="Calibri" w:hAnsi="Calibri" w:cs="Calibri"/>
        </w:rPr>
        <w:t>In the course of</w:t>
      </w:r>
      <w:proofErr w:type="gramEnd"/>
      <w:r w:rsidRPr="000A567A">
        <w:rPr>
          <w:rFonts w:ascii="Calibri" w:hAnsi="Calibri" w:cs="Calibri"/>
        </w:rPr>
        <w:t xml:space="preserve"> seeking treatment, patients entrust us with, or allow us to gather, sensitive information in relation to their health and other matters.  They do so in confidence and have the right to expect that staff will respect their privacy and act appropriately. </w:t>
      </w:r>
    </w:p>
    <w:p w14:paraId="73D76A58" w14:textId="77777777" w:rsidR="00DC53E0" w:rsidRDefault="00DC53E0" w:rsidP="00DC53E0">
      <w:pPr>
        <w:pStyle w:val="ListParagraph"/>
        <w:numPr>
          <w:ilvl w:val="0"/>
          <w:numId w:val="3"/>
        </w:numPr>
        <w:spacing w:after="0" w:line="240" w:lineRule="auto"/>
        <w:jc w:val="both"/>
        <w:rPr>
          <w:rFonts w:ascii="Calibri" w:hAnsi="Calibri" w:cs="Calibri"/>
        </w:rPr>
      </w:pPr>
      <w:r>
        <w:rPr>
          <w:rFonts w:ascii="Calibri" w:hAnsi="Calibri" w:cs="Calibri"/>
        </w:rPr>
        <w:t xml:space="preserve">In the performance of the duties outlined in this Job Description, the post holder may have access to confidential information relating to patients and their </w:t>
      </w:r>
      <w:proofErr w:type="spellStart"/>
      <w:r w:rsidRPr="00A81664">
        <w:rPr>
          <w:rFonts w:ascii="Calibri" w:hAnsi="Calibri" w:cs="Calibri"/>
        </w:rPr>
        <w:t>carers</w:t>
      </w:r>
      <w:proofErr w:type="spellEnd"/>
      <w:r>
        <w:rPr>
          <w:rFonts w:ascii="Calibri" w:hAnsi="Calibri" w:cs="Calibri"/>
        </w:rPr>
        <w:t>, practice staff and other healthcare workers.  They may also have access to information relating to the practice as a business organisation.  All such information from any source is to be regarded as strictly confidential.</w:t>
      </w:r>
    </w:p>
    <w:p w14:paraId="2A17B6F8" w14:textId="77777777" w:rsidR="00DC53E0" w:rsidRPr="000A567A" w:rsidRDefault="00DC53E0" w:rsidP="00DC53E0">
      <w:pPr>
        <w:pStyle w:val="ListParagraph"/>
        <w:numPr>
          <w:ilvl w:val="0"/>
          <w:numId w:val="3"/>
        </w:numPr>
        <w:spacing w:after="0" w:line="240" w:lineRule="auto"/>
        <w:jc w:val="both"/>
        <w:rPr>
          <w:rFonts w:ascii="Calibri" w:hAnsi="Calibri" w:cs="Calibri"/>
        </w:rPr>
      </w:pPr>
      <w:r>
        <w:rPr>
          <w:rFonts w:ascii="Calibri" w:hAnsi="Calibri" w:cs="Calibr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6AD30B74" w14:textId="77777777" w:rsidR="00DC53E0" w:rsidRDefault="00DC53E0" w:rsidP="00DC53E0">
      <w:pPr>
        <w:spacing w:after="0" w:line="240" w:lineRule="auto"/>
        <w:jc w:val="both"/>
        <w:rPr>
          <w:rFonts w:ascii="Calibri" w:hAnsi="Calibri" w:cs="Calibri"/>
        </w:rPr>
      </w:pPr>
    </w:p>
    <w:p w14:paraId="3D6B464B" w14:textId="77777777" w:rsidR="00DC53E0" w:rsidRDefault="00DC53E0" w:rsidP="00DC53E0">
      <w:pPr>
        <w:spacing w:after="0" w:line="240" w:lineRule="auto"/>
        <w:jc w:val="both"/>
        <w:rPr>
          <w:rFonts w:ascii="Calibri" w:hAnsi="Calibri" w:cs="Calibri"/>
          <w:b/>
        </w:rPr>
      </w:pPr>
      <w:r>
        <w:rPr>
          <w:rFonts w:ascii="Calibri" w:hAnsi="Calibri" w:cs="Calibri"/>
          <w:b/>
        </w:rPr>
        <w:t>Health &amp; Safety:</w:t>
      </w:r>
    </w:p>
    <w:p w14:paraId="57748D7A" w14:textId="77777777" w:rsidR="00DC53E0" w:rsidRPr="000A567A" w:rsidRDefault="00DC53E0" w:rsidP="00DC53E0">
      <w:pPr>
        <w:spacing w:after="0" w:line="240" w:lineRule="auto"/>
        <w:jc w:val="both"/>
        <w:rPr>
          <w:rFonts w:ascii="Calibri" w:hAnsi="Calibri" w:cs="Calibri"/>
        </w:rPr>
      </w:pPr>
    </w:p>
    <w:p w14:paraId="2D64602E" w14:textId="77777777" w:rsidR="00DC53E0" w:rsidRDefault="00DC53E0" w:rsidP="00DC53E0">
      <w:pPr>
        <w:spacing w:after="0" w:line="240" w:lineRule="auto"/>
        <w:jc w:val="both"/>
        <w:rPr>
          <w:rFonts w:ascii="Calibri" w:hAnsi="Calibri" w:cs="Calibri"/>
        </w:rPr>
      </w:pPr>
      <w:r w:rsidRPr="000A567A">
        <w:rPr>
          <w:rFonts w:ascii="Calibri" w:hAnsi="Calibri" w:cs="Calibri"/>
        </w:rPr>
        <w:t>The post holder will assist</w:t>
      </w:r>
      <w:r>
        <w:rPr>
          <w:rFonts w:ascii="Calibri" w:hAnsi="Calibri" w:cs="Calibri"/>
        </w:rPr>
        <w:t xml:space="preserve"> in promoting and maintaining their own and others health, safety and security as defined in the practice Health &amp; Safety Policy, to include:</w:t>
      </w:r>
    </w:p>
    <w:p w14:paraId="7ECA9CE6" w14:textId="77777777" w:rsidR="00DC53E0" w:rsidRDefault="00DC53E0" w:rsidP="00DC53E0">
      <w:pPr>
        <w:spacing w:after="0" w:line="240" w:lineRule="auto"/>
        <w:jc w:val="both"/>
        <w:rPr>
          <w:rFonts w:ascii="Calibri" w:hAnsi="Calibri" w:cs="Calibri"/>
        </w:rPr>
      </w:pPr>
    </w:p>
    <w:p w14:paraId="3DF21BBD" w14:textId="77777777" w:rsidR="00DC53E0" w:rsidRDefault="00DC53E0" w:rsidP="00DC53E0">
      <w:pPr>
        <w:pStyle w:val="ListParagraph"/>
        <w:numPr>
          <w:ilvl w:val="0"/>
          <w:numId w:val="4"/>
        </w:numPr>
        <w:spacing w:after="0" w:line="240" w:lineRule="auto"/>
        <w:jc w:val="both"/>
        <w:rPr>
          <w:rFonts w:ascii="Calibri" w:hAnsi="Calibri" w:cs="Calibri"/>
        </w:rPr>
      </w:pPr>
      <w:r>
        <w:rPr>
          <w:rFonts w:ascii="Calibri" w:hAnsi="Calibri" w:cs="Calibri"/>
        </w:rPr>
        <w:t>Using personal security systems within the workplace according to practice guidelines.</w:t>
      </w:r>
    </w:p>
    <w:p w14:paraId="0C1F08FD" w14:textId="77777777" w:rsidR="00DC53E0" w:rsidRDefault="00DC53E0" w:rsidP="00DC53E0">
      <w:pPr>
        <w:pStyle w:val="ListParagraph"/>
        <w:numPr>
          <w:ilvl w:val="0"/>
          <w:numId w:val="4"/>
        </w:numPr>
        <w:spacing w:after="0" w:line="240" w:lineRule="auto"/>
        <w:jc w:val="both"/>
        <w:rPr>
          <w:rFonts w:ascii="Calibri" w:hAnsi="Calibri" w:cs="Calibri"/>
        </w:rPr>
      </w:pPr>
      <w:r>
        <w:rPr>
          <w:rFonts w:ascii="Calibri" w:hAnsi="Calibri" w:cs="Calibri"/>
        </w:rPr>
        <w:t>Identifying the risks involved in work activities and undertaking such activities in a way that manages those risks.</w:t>
      </w:r>
    </w:p>
    <w:p w14:paraId="1DA897E5" w14:textId="77777777" w:rsidR="00DC53E0" w:rsidRDefault="00DC53E0" w:rsidP="00DC53E0">
      <w:pPr>
        <w:pStyle w:val="ListParagraph"/>
        <w:numPr>
          <w:ilvl w:val="0"/>
          <w:numId w:val="4"/>
        </w:numPr>
        <w:spacing w:after="0" w:line="240" w:lineRule="auto"/>
        <w:jc w:val="both"/>
        <w:rPr>
          <w:rFonts w:ascii="Calibri" w:hAnsi="Calibri" w:cs="Calibri"/>
        </w:rPr>
      </w:pPr>
      <w:r>
        <w:rPr>
          <w:rFonts w:ascii="Calibri" w:hAnsi="Calibri" w:cs="Calibri"/>
        </w:rPr>
        <w:t>Making effective use of training to update knowledge and skills.</w:t>
      </w:r>
    </w:p>
    <w:p w14:paraId="67D7F8B1" w14:textId="77777777" w:rsidR="00DC53E0" w:rsidRDefault="00DC53E0" w:rsidP="00DC53E0">
      <w:pPr>
        <w:pStyle w:val="ListParagraph"/>
        <w:numPr>
          <w:ilvl w:val="0"/>
          <w:numId w:val="4"/>
        </w:numPr>
        <w:spacing w:after="0" w:line="240" w:lineRule="auto"/>
        <w:jc w:val="both"/>
        <w:rPr>
          <w:rFonts w:ascii="Calibri" w:hAnsi="Calibri" w:cs="Calibri"/>
        </w:rPr>
      </w:pPr>
      <w:r>
        <w:rPr>
          <w:rFonts w:ascii="Calibri" w:hAnsi="Calibri" w:cs="Calibri"/>
        </w:rPr>
        <w:t>Using appropriate infection control procedures, maintaining work areas in a tidy and safe way and free from hazards.</w:t>
      </w:r>
    </w:p>
    <w:p w14:paraId="636C8999" w14:textId="77777777" w:rsidR="00DC53E0" w:rsidRPr="00E118F1" w:rsidRDefault="00DC53E0" w:rsidP="00DC53E0">
      <w:pPr>
        <w:pStyle w:val="ListParagraph"/>
        <w:numPr>
          <w:ilvl w:val="0"/>
          <w:numId w:val="4"/>
        </w:numPr>
        <w:spacing w:after="0" w:line="240" w:lineRule="auto"/>
        <w:jc w:val="both"/>
        <w:rPr>
          <w:rFonts w:ascii="Calibri" w:hAnsi="Calibri" w:cs="Calibri"/>
        </w:rPr>
      </w:pPr>
      <w:r>
        <w:rPr>
          <w:rFonts w:ascii="Calibri" w:hAnsi="Calibri" w:cs="Calibri"/>
        </w:rPr>
        <w:t>Reporting potential risks identified.</w:t>
      </w:r>
    </w:p>
    <w:p w14:paraId="55E7909E" w14:textId="77777777" w:rsidR="00DC53E0" w:rsidRPr="000A567A" w:rsidRDefault="00DC53E0" w:rsidP="00DC53E0">
      <w:pPr>
        <w:spacing w:after="0" w:line="240" w:lineRule="auto"/>
        <w:jc w:val="both"/>
        <w:rPr>
          <w:rFonts w:ascii="Calibri" w:hAnsi="Calibri" w:cs="Calibri"/>
        </w:rPr>
      </w:pPr>
    </w:p>
    <w:p w14:paraId="2FA3D5AA" w14:textId="77777777" w:rsidR="00DC53E0" w:rsidRDefault="00DC53E0" w:rsidP="00DC53E0">
      <w:pPr>
        <w:spacing w:after="0" w:line="240" w:lineRule="auto"/>
        <w:jc w:val="both"/>
        <w:rPr>
          <w:rFonts w:ascii="Calibri" w:hAnsi="Calibri" w:cs="Calibri"/>
          <w:b/>
        </w:rPr>
      </w:pPr>
      <w:r>
        <w:rPr>
          <w:rFonts w:ascii="Calibri" w:hAnsi="Calibri" w:cs="Calibri"/>
          <w:b/>
        </w:rPr>
        <w:t>Equality &amp; Diversity:</w:t>
      </w:r>
    </w:p>
    <w:p w14:paraId="3B48B38C" w14:textId="77777777" w:rsidR="00DC53E0" w:rsidRPr="00E118F1" w:rsidRDefault="00DC53E0" w:rsidP="00DC53E0">
      <w:pPr>
        <w:spacing w:after="0" w:line="240" w:lineRule="auto"/>
        <w:jc w:val="both"/>
        <w:rPr>
          <w:rFonts w:ascii="Calibri" w:hAnsi="Calibri" w:cs="Calibri"/>
        </w:rPr>
      </w:pPr>
    </w:p>
    <w:p w14:paraId="6F1CE510" w14:textId="77777777" w:rsidR="00DC53E0" w:rsidRDefault="00DC53E0" w:rsidP="00DC53E0">
      <w:pPr>
        <w:spacing w:after="0" w:line="240" w:lineRule="auto"/>
        <w:jc w:val="both"/>
        <w:rPr>
          <w:rFonts w:ascii="Calibri" w:hAnsi="Calibri" w:cs="Calibri"/>
        </w:rPr>
      </w:pPr>
      <w:r w:rsidRPr="00E118F1">
        <w:rPr>
          <w:rFonts w:ascii="Calibri" w:hAnsi="Calibri" w:cs="Calibri"/>
        </w:rPr>
        <w:t xml:space="preserve">The post holder will support the equality, diversity and rights of patients, </w:t>
      </w:r>
      <w:proofErr w:type="gramStart"/>
      <w:r w:rsidRPr="00E118F1">
        <w:rPr>
          <w:rFonts w:ascii="Calibri" w:hAnsi="Calibri" w:cs="Calibri"/>
        </w:rPr>
        <w:t>carers</w:t>
      </w:r>
      <w:proofErr w:type="gramEnd"/>
      <w:r w:rsidRPr="00E118F1">
        <w:rPr>
          <w:rFonts w:ascii="Calibri" w:hAnsi="Calibri" w:cs="Calibri"/>
        </w:rPr>
        <w:t xml:space="preserve"> and colleagues to include:</w:t>
      </w:r>
    </w:p>
    <w:p w14:paraId="428C8389" w14:textId="77777777" w:rsidR="00DC53E0" w:rsidRDefault="00DC53E0" w:rsidP="00DC53E0">
      <w:pPr>
        <w:spacing w:after="0" w:line="240" w:lineRule="auto"/>
        <w:jc w:val="both"/>
        <w:rPr>
          <w:rFonts w:ascii="Calibri" w:hAnsi="Calibri" w:cs="Calibri"/>
        </w:rPr>
      </w:pPr>
    </w:p>
    <w:p w14:paraId="239EE7D4" w14:textId="77777777" w:rsidR="00DC53E0" w:rsidRDefault="00DC53E0" w:rsidP="00DC53E0">
      <w:pPr>
        <w:pStyle w:val="ListParagraph"/>
        <w:numPr>
          <w:ilvl w:val="0"/>
          <w:numId w:val="5"/>
        </w:numPr>
        <w:spacing w:after="0" w:line="240" w:lineRule="auto"/>
        <w:jc w:val="both"/>
        <w:rPr>
          <w:rFonts w:ascii="Calibri" w:hAnsi="Calibri" w:cs="Calibri"/>
        </w:rPr>
      </w:pPr>
      <w:r>
        <w:rPr>
          <w:rFonts w:ascii="Calibri" w:hAnsi="Calibri" w:cs="Calibri"/>
        </w:rPr>
        <w:t xml:space="preserve">Acting in a way that recognises the importance of people’s rights, interpreting them in a way that is consistent with practice procedures and policies and current legislation. </w:t>
      </w:r>
    </w:p>
    <w:p w14:paraId="22306751" w14:textId="77777777" w:rsidR="00DC53E0" w:rsidRDefault="00DC53E0" w:rsidP="00DC53E0">
      <w:pPr>
        <w:pStyle w:val="ListParagraph"/>
        <w:numPr>
          <w:ilvl w:val="0"/>
          <w:numId w:val="5"/>
        </w:numPr>
        <w:spacing w:after="0" w:line="240" w:lineRule="auto"/>
        <w:jc w:val="both"/>
        <w:rPr>
          <w:rFonts w:ascii="Calibri" w:hAnsi="Calibri" w:cs="Calibri"/>
        </w:rPr>
      </w:pPr>
      <w:r>
        <w:rPr>
          <w:rFonts w:ascii="Calibri" w:hAnsi="Calibri" w:cs="Calibri"/>
        </w:rPr>
        <w:t xml:space="preserve">Respecting the privacy, dignity, needs and beliefs of patients, </w:t>
      </w:r>
      <w:proofErr w:type="gramStart"/>
      <w:r>
        <w:rPr>
          <w:rFonts w:ascii="Calibri" w:hAnsi="Calibri" w:cs="Calibri"/>
        </w:rPr>
        <w:t>carers</w:t>
      </w:r>
      <w:proofErr w:type="gramEnd"/>
      <w:r>
        <w:rPr>
          <w:rFonts w:ascii="Calibri" w:hAnsi="Calibri" w:cs="Calibri"/>
        </w:rPr>
        <w:t xml:space="preserve"> and colleagues.</w:t>
      </w:r>
    </w:p>
    <w:p w14:paraId="35F843DA" w14:textId="77777777" w:rsidR="00DC53E0" w:rsidRPr="00E118F1" w:rsidRDefault="00DC53E0" w:rsidP="00DC53E0">
      <w:pPr>
        <w:pStyle w:val="ListParagraph"/>
        <w:numPr>
          <w:ilvl w:val="0"/>
          <w:numId w:val="5"/>
        </w:numPr>
        <w:spacing w:after="0" w:line="240" w:lineRule="auto"/>
        <w:jc w:val="both"/>
        <w:rPr>
          <w:rFonts w:ascii="Calibri" w:hAnsi="Calibri" w:cs="Calibri"/>
        </w:rPr>
      </w:pPr>
      <w:r>
        <w:rPr>
          <w:rFonts w:ascii="Calibri" w:hAnsi="Calibri" w:cs="Calibri"/>
        </w:rPr>
        <w:t xml:space="preserve">Behaving in a manner which is welcoming to and of the individual, is non-judgemental and respects their circumstances, feelings, </w:t>
      </w:r>
      <w:proofErr w:type="gramStart"/>
      <w:r>
        <w:rPr>
          <w:rFonts w:ascii="Calibri" w:hAnsi="Calibri" w:cs="Calibri"/>
        </w:rPr>
        <w:t>priorities</w:t>
      </w:r>
      <w:proofErr w:type="gramEnd"/>
      <w:r w:rsidRPr="00E118F1">
        <w:rPr>
          <w:rFonts w:ascii="Calibri" w:hAnsi="Calibri" w:cs="Calibri"/>
        </w:rPr>
        <w:t xml:space="preserve"> </w:t>
      </w:r>
      <w:r>
        <w:rPr>
          <w:rFonts w:ascii="Calibri" w:hAnsi="Calibri" w:cs="Calibri"/>
        </w:rPr>
        <w:t>and rights.</w:t>
      </w:r>
    </w:p>
    <w:p w14:paraId="104FC93B" w14:textId="77777777" w:rsidR="00DC53E0" w:rsidRDefault="00DC53E0" w:rsidP="00DC53E0">
      <w:pPr>
        <w:spacing w:after="0" w:line="240" w:lineRule="auto"/>
        <w:jc w:val="both"/>
        <w:rPr>
          <w:rFonts w:ascii="Calibri" w:hAnsi="Calibri" w:cs="Calibri"/>
          <w:b/>
        </w:rPr>
      </w:pPr>
    </w:p>
    <w:p w14:paraId="5FE79767" w14:textId="77777777" w:rsidR="00DC53E0" w:rsidRDefault="00DC53E0" w:rsidP="00DC53E0">
      <w:pPr>
        <w:spacing w:after="0" w:line="240" w:lineRule="auto"/>
        <w:jc w:val="both"/>
        <w:rPr>
          <w:rFonts w:ascii="Calibri" w:hAnsi="Calibri" w:cs="Calibri"/>
          <w:b/>
        </w:rPr>
      </w:pPr>
    </w:p>
    <w:p w14:paraId="52A82262" w14:textId="77777777" w:rsidR="00DC53E0" w:rsidRDefault="00DC53E0" w:rsidP="00DC53E0">
      <w:pPr>
        <w:spacing w:after="0" w:line="240" w:lineRule="auto"/>
        <w:jc w:val="both"/>
        <w:rPr>
          <w:rFonts w:ascii="Calibri" w:hAnsi="Calibri" w:cs="Calibri"/>
          <w:b/>
        </w:rPr>
      </w:pPr>
    </w:p>
    <w:p w14:paraId="173BECE2" w14:textId="77777777" w:rsidR="00DC53E0" w:rsidRDefault="00DC53E0" w:rsidP="00DC53E0">
      <w:pPr>
        <w:spacing w:after="0" w:line="240" w:lineRule="auto"/>
        <w:jc w:val="both"/>
        <w:rPr>
          <w:rFonts w:ascii="Calibri" w:hAnsi="Calibri" w:cs="Calibri"/>
          <w:b/>
        </w:rPr>
      </w:pPr>
    </w:p>
    <w:p w14:paraId="70FB676D" w14:textId="77777777" w:rsidR="00DC53E0" w:rsidRDefault="00DC53E0" w:rsidP="00DC53E0">
      <w:pPr>
        <w:spacing w:after="0" w:line="240" w:lineRule="auto"/>
        <w:jc w:val="both"/>
        <w:rPr>
          <w:rFonts w:ascii="Calibri" w:hAnsi="Calibri" w:cs="Calibri"/>
          <w:b/>
        </w:rPr>
      </w:pPr>
    </w:p>
    <w:p w14:paraId="77BBABD1" w14:textId="77777777" w:rsidR="00DC53E0" w:rsidRDefault="00DC53E0" w:rsidP="00DC53E0">
      <w:pPr>
        <w:spacing w:after="0" w:line="240" w:lineRule="auto"/>
        <w:jc w:val="both"/>
        <w:rPr>
          <w:rFonts w:ascii="Calibri" w:hAnsi="Calibri" w:cs="Calibri"/>
          <w:b/>
        </w:rPr>
      </w:pPr>
    </w:p>
    <w:p w14:paraId="75BB6E6D" w14:textId="77777777" w:rsidR="00DC53E0" w:rsidRDefault="00DC53E0" w:rsidP="00DC53E0">
      <w:pPr>
        <w:spacing w:after="0" w:line="240" w:lineRule="auto"/>
        <w:jc w:val="both"/>
        <w:rPr>
          <w:rFonts w:ascii="Calibri" w:hAnsi="Calibri" w:cs="Calibri"/>
          <w:b/>
        </w:rPr>
      </w:pPr>
    </w:p>
    <w:p w14:paraId="32885564" w14:textId="77777777" w:rsidR="00DC53E0" w:rsidRDefault="00DC53E0" w:rsidP="00DC53E0">
      <w:pPr>
        <w:spacing w:after="0" w:line="240" w:lineRule="auto"/>
        <w:jc w:val="both"/>
        <w:rPr>
          <w:rFonts w:ascii="Calibri" w:hAnsi="Calibri" w:cs="Calibri"/>
          <w:b/>
        </w:rPr>
      </w:pPr>
    </w:p>
    <w:p w14:paraId="3340B8AB" w14:textId="77777777" w:rsidR="00DC53E0" w:rsidRDefault="00DC53E0" w:rsidP="00DC53E0">
      <w:pPr>
        <w:spacing w:after="0" w:line="240" w:lineRule="auto"/>
        <w:jc w:val="both"/>
        <w:rPr>
          <w:rFonts w:ascii="Calibri" w:hAnsi="Calibri" w:cs="Calibri"/>
          <w:b/>
        </w:rPr>
      </w:pPr>
    </w:p>
    <w:p w14:paraId="54F93BB5" w14:textId="77777777" w:rsidR="00DC53E0" w:rsidRDefault="00DC53E0" w:rsidP="00DC53E0">
      <w:pPr>
        <w:spacing w:after="0" w:line="240" w:lineRule="auto"/>
        <w:jc w:val="both"/>
        <w:rPr>
          <w:rFonts w:ascii="Calibri" w:hAnsi="Calibri" w:cs="Calibri"/>
          <w:b/>
        </w:rPr>
      </w:pPr>
    </w:p>
    <w:p w14:paraId="78746272" w14:textId="77777777" w:rsidR="00DC53E0" w:rsidRDefault="00DC53E0" w:rsidP="00DC53E0">
      <w:pPr>
        <w:spacing w:after="0" w:line="240" w:lineRule="auto"/>
        <w:jc w:val="both"/>
        <w:rPr>
          <w:rFonts w:ascii="Calibri" w:hAnsi="Calibri" w:cs="Calibri"/>
          <w:b/>
        </w:rPr>
      </w:pPr>
      <w:r>
        <w:rPr>
          <w:rFonts w:ascii="Calibri" w:hAnsi="Calibri" w:cs="Calibri"/>
          <w:b/>
        </w:rPr>
        <w:t>Quality:</w:t>
      </w:r>
    </w:p>
    <w:p w14:paraId="23F1AB7F" w14:textId="77777777" w:rsidR="00DC53E0" w:rsidRDefault="00DC53E0" w:rsidP="00DC53E0">
      <w:pPr>
        <w:spacing w:after="0" w:line="240" w:lineRule="auto"/>
        <w:jc w:val="both"/>
        <w:rPr>
          <w:rFonts w:ascii="Calibri" w:hAnsi="Calibri" w:cs="Calibri"/>
          <w:b/>
        </w:rPr>
      </w:pPr>
    </w:p>
    <w:p w14:paraId="094CF930" w14:textId="77777777" w:rsidR="00DC53E0" w:rsidRDefault="00DC53E0" w:rsidP="00DC53E0">
      <w:pPr>
        <w:spacing w:after="0" w:line="240" w:lineRule="auto"/>
        <w:jc w:val="both"/>
        <w:rPr>
          <w:rFonts w:ascii="Calibri" w:hAnsi="Calibri" w:cs="Calibri"/>
        </w:rPr>
      </w:pPr>
      <w:r>
        <w:rPr>
          <w:rFonts w:ascii="Calibri" w:hAnsi="Calibri" w:cs="Calibri"/>
        </w:rPr>
        <w:t>The post holder will strive to maintain quality within the practice and will:</w:t>
      </w:r>
    </w:p>
    <w:p w14:paraId="690055F1" w14:textId="77777777" w:rsidR="00DC53E0" w:rsidRDefault="00DC53E0" w:rsidP="00DC53E0">
      <w:pPr>
        <w:spacing w:after="0" w:line="240" w:lineRule="auto"/>
        <w:jc w:val="both"/>
        <w:rPr>
          <w:rFonts w:ascii="Calibri" w:hAnsi="Calibri" w:cs="Calibri"/>
        </w:rPr>
      </w:pPr>
    </w:p>
    <w:p w14:paraId="4CEDDE89" w14:textId="77777777" w:rsidR="00DC53E0" w:rsidRDefault="00DC53E0" w:rsidP="00DC53E0">
      <w:pPr>
        <w:pStyle w:val="ListParagraph"/>
        <w:numPr>
          <w:ilvl w:val="0"/>
          <w:numId w:val="6"/>
        </w:numPr>
        <w:spacing w:after="0" w:line="240" w:lineRule="auto"/>
        <w:jc w:val="both"/>
        <w:rPr>
          <w:rFonts w:ascii="Calibri" w:hAnsi="Calibri" w:cs="Calibri"/>
        </w:rPr>
      </w:pPr>
      <w:r>
        <w:rPr>
          <w:rFonts w:ascii="Calibri" w:hAnsi="Calibri" w:cs="Calibri"/>
        </w:rPr>
        <w:t>Alert other team members to issues of quality and risk.</w:t>
      </w:r>
    </w:p>
    <w:p w14:paraId="5C7EFB65" w14:textId="77777777" w:rsidR="00DC53E0" w:rsidRDefault="00DC53E0" w:rsidP="00DC53E0">
      <w:pPr>
        <w:pStyle w:val="ListParagraph"/>
        <w:numPr>
          <w:ilvl w:val="0"/>
          <w:numId w:val="6"/>
        </w:numPr>
        <w:spacing w:after="0" w:line="240" w:lineRule="auto"/>
        <w:jc w:val="both"/>
        <w:rPr>
          <w:rFonts w:ascii="Calibri" w:hAnsi="Calibri" w:cs="Calibri"/>
        </w:rPr>
      </w:pPr>
      <w:r>
        <w:rPr>
          <w:rFonts w:ascii="Calibri" w:hAnsi="Calibri" w:cs="Calibri"/>
        </w:rPr>
        <w:t xml:space="preserve">Assess own performance and take accountability for own actions, either directly or under supervision. </w:t>
      </w:r>
    </w:p>
    <w:p w14:paraId="0E7F326D" w14:textId="77777777" w:rsidR="00DC53E0" w:rsidRDefault="00DC53E0" w:rsidP="00DC53E0">
      <w:pPr>
        <w:pStyle w:val="ListParagraph"/>
        <w:numPr>
          <w:ilvl w:val="0"/>
          <w:numId w:val="6"/>
        </w:numPr>
        <w:spacing w:after="0" w:line="240" w:lineRule="auto"/>
        <w:jc w:val="both"/>
        <w:rPr>
          <w:rFonts w:ascii="Calibri" w:hAnsi="Calibri" w:cs="Calibri"/>
        </w:rPr>
      </w:pPr>
      <w:r>
        <w:rPr>
          <w:rFonts w:ascii="Calibri" w:hAnsi="Calibri" w:cs="Calibri"/>
        </w:rPr>
        <w:t>Contribute to the effectiveness of the team by reflecting on own and team activities and making suggestions on ways to improve and enhance the team’s performance.</w:t>
      </w:r>
    </w:p>
    <w:p w14:paraId="40BE462E" w14:textId="77777777" w:rsidR="00DC53E0" w:rsidRDefault="00DC53E0" w:rsidP="00DC53E0">
      <w:pPr>
        <w:pStyle w:val="ListParagraph"/>
        <w:numPr>
          <w:ilvl w:val="0"/>
          <w:numId w:val="6"/>
        </w:numPr>
        <w:spacing w:after="0" w:line="240" w:lineRule="auto"/>
        <w:jc w:val="both"/>
        <w:rPr>
          <w:rFonts w:ascii="Calibri" w:hAnsi="Calibri" w:cs="Calibri"/>
        </w:rPr>
      </w:pPr>
      <w:r>
        <w:rPr>
          <w:rFonts w:ascii="Calibri" w:hAnsi="Calibri" w:cs="Calibri"/>
        </w:rPr>
        <w:t>Work effectively with individuals in other agencies to meet the needs of patients.</w:t>
      </w:r>
    </w:p>
    <w:p w14:paraId="5E973098" w14:textId="77777777" w:rsidR="00DC53E0" w:rsidRPr="00617088" w:rsidRDefault="00DC53E0" w:rsidP="00DC53E0">
      <w:pPr>
        <w:pStyle w:val="ListParagraph"/>
        <w:numPr>
          <w:ilvl w:val="0"/>
          <w:numId w:val="6"/>
        </w:numPr>
        <w:spacing w:after="0" w:line="240" w:lineRule="auto"/>
        <w:jc w:val="both"/>
        <w:rPr>
          <w:rFonts w:ascii="Calibri" w:hAnsi="Calibri" w:cs="Calibri"/>
        </w:rPr>
      </w:pPr>
      <w:r>
        <w:rPr>
          <w:rFonts w:ascii="Calibri" w:hAnsi="Calibri" w:cs="Calibri"/>
        </w:rPr>
        <w:t xml:space="preserve">Effectively manage own time, </w:t>
      </w:r>
      <w:proofErr w:type="gramStart"/>
      <w:r>
        <w:rPr>
          <w:rFonts w:ascii="Calibri" w:hAnsi="Calibri" w:cs="Calibri"/>
        </w:rPr>
        <w:t>workload</w:t>
      </w:r>
      <w:proofErr w:type="gramEnd"/>
      <w:r>
        <w:rPr>
          <w:rFonts w:ascii="Calibri" w:hAnsi="Calibri" w:cs="Calibri"/>
        </w:rPr>
        <w:t xml:space="preserve"> and resources.</w:t>
      </w:r>
    </w:p>
    <w:p w14:paraId="693027E9" w14:textId="77777777" w:rsidR="00DC53E0" w:rsidRPr="00E118F1" w:rsidRDefault="00DC53E0" w:rsidP="00DC53E0">
      <w:pPr>
        <w:spacing w:after="0" w:line="240" w:lineRule="auto"/>
        <w:jc w:val="both"/>
        <w:rPr>
          <w:rFonts w:ascii="Calibri" w:hAnsi="Calibri" w:cs="Calibri"/>
        </w:rPr>
      </w:pPr>
    </w:p>
    <w:p w14:paraId="7777F6AC" w14:textId="77777777" w:rsidR="00DC53E0" w:rsidRDefault="00DC53E0" w:rsidP="00DC53E0">
      <w:pPr>
        <w:spacing w:after="0" w:line="240" w:lineRule="auto"/>
        <w:jc w:val="both"/>
        <w:rPr>
          <w:rFonts w:ascii="Calibri" w:hAnsi="Calibri" w:cs="Calibri"/>
          <w:b/>
        </w:rPr>
      </w:pPr>
    </w:p>
    <w:p w14:paraId="503F2D4E" w14:textId="77777777" w:rsidR="00DC53E0" w:rsidRDefault="00DC53E0" w:rsidP="00DC53E0">
      <w:pPr>
        <w:spacing w:after="0" w:line="240" w:lineRule="auto"/>
        <w:jc w:val="both"/>
        <w:rPr>
          <w:rFonts w:ascii="Calibri" w:hAnsi="Calibri" w:cs="Calibri"/>
          <w:b/>
        </w:rPr>
      </w:pPr>
      <w:r>
        <w:rPr>
          <w:rFonts w:ascii="Calibri" w:hAnsi="Calibri" w:cs="Calibri"/>
          <w:b/>
        </w:rPr>
        <w:t>Communication:</w:t>
      </w:r>
    </w:p>
    <w:p w14:paraId="22B9D6E4" w14:textId="77777777" w:rsidR="00DC53E0" w:rsidRDefault="00DC53E0" w:rsidP="00DC53E0">
      <w:pPr>
        <w:spacing w:after="0" w:line="240" w:lineRule="auto"/>
        <w:jc w:val="both"/>
        <w:rPr>
          <w:rFonts w:ascii="Calibri" w:hAnsi="Calibri" w:cs="Calibri"/>
          <w:b/>
        </w:rPr>
      </w:pPr>
    </w:p>
    <w:p w14:paraId="4E759C3A" w14:textId="77777777" w:rsidR="00DC53E0" w:rsidRDefault="00DC53E0" w:rsidP="00DC53E0">
      <w:pPr>
        <w:spacing w:after="0" w:line="240" w:lineRule="auto"/>
        <w:jc w:val="both"/>
        <w:rPr>
          <w:rFonts w:ascii="Calibri" w:hAnsi="Calibri" w:cs="Calibri"/>
        </w:rPr>
      </w:pPr>
      <w:r>
        <w:rPr>
          <w:rFonts w:ascii="Calibri" w:hAnsi="Calibri" w:cs="Calibri"/>
        </w:rPr>
        <w:t>The post holder should recognise the importance of effective communication within the team and will strive to:</w:t>
      </w:r>
    </w:p>
    <w:p w14:paraId="10F74E24" w14:textId="77777777" w:rsidR="00DC53E0" w:rsidRDefault="00DC53E0" w:rsidP="00DC53E0">
      <w:pPr>
        <w:spacing w:after="0" w:line="240" w:lineRule="auto"/>
        <w:jc w:val="both"/>
        <w:rPr>
          <w:rFonts w:ascii="Calibri" w:hAnsi="Calibri" w:cs="Calibri"/>
        </w:rPr>
      </w:pPr>
    </w:p>
    <w:p w14:paraId="7A7D7239" w14:textId="77777777" w:rsidR="00DC53E0" w:rsidRDefault="00DC53E0" w:rsidP="00DC53E0">
      <w:pPr>
        <w:pStyle w:val="ListParagraph"/>
        <w:numPr>
          <w:ilvl w:val="0"/>
          <w:numId w:val="7"/>
        </w:numPr>
        <w:spacing w:after="0" w:line="240" w:lineRule="auto"/>
        <w:jc w:val="both"/>
        <w:rPr>
          <w:rFonts w:ascii="Calibri" w:hAnsi="Calibri" w:cs="Calibri"/>
        </w:rPr>
      </w:pPr>
      <w:r>
        <w:rPr>
          <w:rFonts w:ascii="Calibri" w:hAnsi="Calibri" w:cs="Calibri"/>
        </w:rPr>
        <w:t>Communicate effectively with other team members.</w:t>
      </w:r>
    </w:p>
    <w:p w14:paraId="3993E8EC" w14:textId="77777777" w:rsidR="00DC53E0" w:rsidRDefault="00DC53E0" w:rsidP="00DC53E0">
      <w:pPr>
        <w:pStyle w:val="ListParagraph"/>
        <w:numPr>
          <w:ilvl w:val="0"/>
          <w:numId w:val="7"/>
        </w:numPr>
        <w:spacing w:after="0" w:line="240" w:lineRule="auto"/>
        <w:jc w:val="both"/>
        <w:rPr>
          <w:rFonts w:ascii="Calibri" w:hAnsi="Calibri" w:cs="Calibri"/>
        </w:rPr>
      </w:pPr>
      <w:r>
        <w:rPr>
          <w:rFonts w:ascii="Calibri" w:hAnsi="Calibri" w:cs="Calibri"/>
        </w:rPr>
        <w:t>Communicate effectively with patients and carers.</w:t>
      </w:r>
    </w:p>
    <w:p w14:paraId="7A5B7515" w14:textId="77777777" w:rsidR="00DC53E0" w:rsidRDefault="00DC53E0" w:rsidP="00DC53E0">
      <w:pPr>
        <w:pStyle w:val="ListParagraph"/>
        <w:numPr>
          <w:ilvl w:val="0"/>
          <w:numId w:val="7"/>
        </w:numPr>
        <w:spacing w:after="0" w:line="240" w:lineRule="auto"/>
        <w:jc w:val="both"/>
        <w:rPr>
          <w:rFonts w:ascii="Calibri" w:hAnsi="Calibri" w:cs="Calibri"/>
        </w:rPr>
      </w:pPr>
      <w:r>
        <w:rPr>
          <w:rFonts w:ascii="Calibri" w:hAnsi="Calibri" w:cs="Calibri"/>
        </w:rPr>
        <w:t>Recognise people’s needs for alternative methods of communication and respond accordingly.</w:t>
      </w:r>
    </w:p>
    <w:p w14:paraId="21A78E2F" w14:textId="77777777" w:rsidR="00DC53E0" w:rsidRPr="00617088" w:rsidRDefault="00DC53E0" w:rsidP="00DC53E0">
      <w:pPr>
        <w:spacing w:after="0" w:line="240" w:lineRule="auto"/>
        <w:jc w:val="both"/>
        <w:rPr>
          <w:rFonts w:ascii="Calibri" w:hAnsi="Calibri" w:cs="Calibri"/>
        </w:rPr>
      </w:pPr>
    </w:p>
    <w:p w14:paraId="340655C0" w14:textId="77777777" w:rsidR="00DC53E0" w:rsidRDefault="00DC53E0" w:rsidP="00DC53E0">
      <w:pPr>
        <w:spacing w:after="0" w:line="240" w:lineRule="auto"/>
        <w:jc w:val="both"/>
        <w:rPr>
          <w:rFonts w:ascii="Calibri" w:hAnsi="Calibri" w:cs="Calibri"/>
          <w:b/>
        </w:rPr>
      </w:pPr>
      <w:r>
        <w:rPr>
          <w:rFonts w:ascii="Calibri" w:hAnsi="Calibri" w:cs="Calibri"/>
          <w:b/>
        </w:rPr>
        <w:t>Contribution to the Implementation of Services:</w:t>
      </w:r>
    </w:p>
    <w:p w14:paraId="721474D3" w14:textId="77777777" w:rsidR="00DC53E0" w:rsidRDefault="00DC53E0" w:rsidP="00DC53E0">
      <w:pPr>
        <w:spacing w:after="0" w:line="240" w:lineRule="auto"/>
        <w:jc w:val="both"/>
        <w:rPr>
          <w:rFonts w:ascii="Calibri" w:hAnsi="Calibri" w:cs="Calibri"/>
          <w:b/>
        </w:rPr>
      </w:pPr>
    </w:p>
    <w:p w14:paraId="15D2A6D6" w14:textId="77777777" w:rsidR="00DC53E0" w:rsidRDefault="00DC53E0" w:rsidP="00DC53E0">
      <w:pPr>
        <w:spacing w:after="0" w:line="240" w:lineRule="auto"/>
        <w:jc w:val="both"/>
        <w:rPr>
          <w:rFonts w:ascii="Calibri" w:hAnsi="Calibri" w:cs="Calibri"/>
        </w:rPr>
      </w:pPr>
      <w:r>
        <w:rPr>
          <w:rFonts w:ascii="Calibri" w:hAnsi="Calibri" w:cs="Calibri"/>
        </w:rPr>
        <w:t>The post holder will:</w:t>
      </w:r>
    </w:p>
    <w:p w14:paraId="4D570DAC" w14:textId="77777777" w:rsidR="00DC53E0" w:rsidRDefault="00DC53E0" w:rsidP="00DC53E0">
      <w:pPr>
        <w:spacing w:after="0" w:line="240" w:lineRule="auto"/>
        <w:jc w:val="both"/>
        <w:rPr>
          <w:rFonts w:ascii="Calibri" w:hAnsi="Calibri" w:cs="Calibri"/>
        </w:rPr>
      </w:pPr>
    </w:p>
    <w:p w14:paraId="1FB46697" w14:textId="77777777" w:rsidR="00DC53E0" w:rsidRDefault="00DC53E0" w:rsidP="00DC53E0">
      <w:pPr>
        <w:pStyle w:val="ListParagraph"/>
        <w:numPr>
          <w:ilvl w:val="0"/>
          <w:numId w:val="8"/>
        </w:numPr>
        <w:spacing w:after="0" w:line="240" w:lineRule="auto"/>
        <w:jc w:val="both"/>
        <w:rPr>
          <w:rFonts w:ascii="Calibri" w:hAnsi="Calibri" w:cs="Calibri"/>
        </w:rPr>
      </w:pPr>
      <w:r>
        <w:rPr>
          <w:rFonts w:ascii="Calibri" w:hAnsi="Calibri" w:cs="Calibri"/>
        </w:rPr>
        <w:t xml:space="preserve">Apply practice policies, </w:t>
      </w:r>
      <w:proofErr w:type="gramStart"/>
      <w:r>
        <w:rPr>
          <w:rFonts w:ascii="Calibri" w:hAnsi="Calibri" w:cs="Calibri"/>
        </w:rPr>
        <w:t>standards</w:t>
      </w:r>
      <w:proofErr w:type="gramEnd"/>
      <w:r>
        <w:rPr>
          <w:rFonts w:ascii="Calibri" w:hAnsi="Calibri" w:cs="Calibri"/>
        </w:rPr>
        <w:t xml:space="preserve"> and guidance.</w:t>
      </w:r>
    </w:p>
    <w:p w14:paraId="66D05FEE" w14:textId="77777777" w:rsidR="00DC53E0" w:rsidRDefault="00DC53E0" w:rsidP="00DC53E0">
      <w:pPr>
        <w:pStyle w:val="ListParagraph"/>
        <w:numPr>
          <w:ilvl w:val="0"/>
          <w:numId w:val="8"/>
        </w:numPr>
        <w:spacing w:after="0" w:line="240" w:lineRule="auto"/>
        <w:jc w:val="both"/>
        <w:rPr>
          <w:rFonts w:ascii="Calibri" w:hAnsi="Calibri" w:cs="Calibri"/>
        </w:rPr>
      </w:pPr>
      <w:r>
        <w:rPr>
          <w:rFonts w:ascii="Calibri" w:hAnsi="Calibri" w:cs="Calibri"/>
        </w:rPr>
        <w:t>Discuss with other members of the team how the policies, standards and guidelines will affect own work.</w:t>
      </w:r>
    </w:p>
    <w:p w14:paraId="62FD2CB0" w14:textId="77777777" w:rsidR="00DC53E0" w:rsidRPr="00617088" w:rsidRDefault="00DC53E0" w:rsidP="00DC53E0">
      <w:pPr>
        <w:pStyle w:val="ListParagraph"/>
        <w:numPr>
          <w:ilvl w:val="0"/>
          <w:numId w:val="8"/>
        </w:numPr>
        <w:spacing w:after="0" w:line="240" w:lineRule="auto"/>
        <w:jc w:val="both"/>
        <w:rPr>
          <w:rFonts w:ascii="Calibri" w:hAnsi="Calibri" w:cs="Calibri"/>
        </w:rPr>
      </w:pPr>
      <w:r>
        <w:rPr>
          <w:rFonts w:ascii="Calibri" w:hAnsi="Calibri" w:cs="Calibri"/>
        </w:rPr>
        <w:t>Participate in audit where appropriate.</w:t>
      </w:r>
    </w:p>
    <w:p w14:paraId="25A8461D" w14:textId="77777777" w:rsidR="00DC53E0" w:rsidRPr="00EB65DB" w:rsidRDefault="00DC53E0" w:rsidP="00DC53E0">
      <w:pPr>
        <w:spacing w:after="0" w:line="240" w:lineRule="auto"/>
        <w:jc w:val="both"/>
        <w:rPr>
          <w:rFonts w:ascii="Calibri" w:hAnsi="Calibri" w:cs="Calibri"/>
          <w:b/>
        </w:rPr>
      </w:pPr>
    </w:p>
    <w:p w14:paraId="439688C6" w14:textId="77777777" w:rsidR="00DC53E0" w:rsidRPr="00FB0FE9" w:rsidRDefault="00DC53E0" w:rsidP="00DC53E0">
      <w:pPr>
        <w:pStyle w:val="ListParagraph"/>
        <w:numPr>
          <w:ilvl w:val="0"/>
          <w:numId w:val="1"/>
        </w:numPr>
        <w:spacing w:after="0" w:line="240" w:lineRule="auto"/>
        <w:jc w:val="both"/>
        <w:rPr>
          <w:rFonts w:ascii="Calibri" w:hAnsi="Calibri" w:cs="Calibri"/>
          <w:b/>
        </w:rPr>
      </w:pPr>
      <w:r w:rsidRPr="00FB0FE9">
        <w:rPr>
          <w:rFonts w:ascii="Calibri" w:hAnsi="Calibri" w:cs="Calibri"/>
          <w:b/>
        </w:rPr>
        <w:t>KNOWLEDGE SKILLS &amp; EXPERIENCE:</w:t>
      </w:r>
    </w:p>
    <w:p w14:paraId="0109DD4A" w14:textId="77777777" w:rsidR="00DC53E0" w:rsidRDefault="00DC53E0" w:rsidP="00DC53E0">
      <w:pPr>
        <w:spacing w:after="0" w:line="240" w:lineRule="auto"/>
        <w:jc w:val="both"/>
        <w:rPr>
          <w:rFonts w:ascii="Calibri" w:hAnsi="Calibri" w:cs="Calibri"/>
          <w:b/>
        </w:rPr>
      </w:pPr>
    </w:p>
    <w:p w14:paraId="727B0CB0" w14:textId="77777777" w:rsidR="00DC53E0" w:rsidRPr="001214F0" w:rsidRDefault="00DC53E0" w:rsidP="00DC53E0">
      <w:pPr>
        <w:numPr>
          <w:ilvl w:val="0"/>
          <w:numId w:val="9"/>
        </w:numPr>
        <w:spacing w:after="0" w:line="240" w:lineRule="auto"/>
        <w:rPr>
          <w:bCs/>
          <w:szCs w:val="20"/>
        </w:rPr>
      </w:pPr>
      <w:r w:rsidRPr="008D48F3">
        <w:rPr>
          <w:rFonts w:ascii="Calibri" w:hAnsi="Calibri" w:cs="Calibri"/>
        </w:rPr>
        <w:t>Educated to at least GCSE level.</w:t>
      </w:r>
      <w:r>
        <w:rPr>
          <w:bCs/>
          <w:szCs w:val="20"/>
        </w:rPr>
        <w:t xml:space="preserve"> Ideally educated to A-Level standard in English language. </w:t>
      </w:r>
    </w:p>
    <w:p w14:paraId="75A2AD9A" w14:textId="77777777" w:rsidR="00DC53E0" w:rsidRDefault="00DC53E0" w:rsidP="00DC53E0">
      <w:pPr>
        <w:numPr>
          <w:ilvl w:val="0"/>
          <w:numId w:val="9"/>
        </w:numPr>
        <w:spacing w:after="0" w:line="240" w:lineRule="auto"/>
        <w:rPr>
          <w:rFonts w:ascii="Calibri" w:hAnsi="Calibri" w:cs="Calibri"/>
        </w:rPr>
      </w:pPr>
      <w:r>
        <w:rPr>
          <w:rFonts w:ascii="Calibri" w:hAnsi="Calibri" w:cs="Calibri"/>
        </w:rPr>
        <w:t>Minimum RSA 11 typewriting/word processing or equivalent qualification</w:t>
      </w:r>
    </w:p>
    <w:p w14:paraId="7CEAE773" w14:textId="77777777" w:rsidR="00DC53E0" w:rsidRDefault="00DC53E0" w:rsidP="00DC53E0">
      <w:pPr>
        <w:numPr>
          <w:ilvl w:val="0"/>
          <w:numId w:val="9"/>
        </w:numPr>
        <w:spacing w:after="0" w:line="240" w:lineRule="auto"/>
        <w:rPr>
          <w:rFonts w:ascii="Calibri" w:hAnsi="Calibri" w:cs="Calibri"/>
        </w:rPr>
      </w:pPr>
      <w:r w:rsidRPr="008D48F3">
        <w:rPr>
          <w:rFonts w:ascii="Calibri" w:hAnsi="Calibri" w:cs="Calibri"/>
        </w:rPr>
        <w:t xml:space="preserve">Understanding, </w:t>
      </w:r>
      <w:proofErr w:type="gramStart"/>
      <w:r w:rsidRPr="008D48F3">
        <w:rPr>
          <w:rFonts w:ascii="Calibri" w:hAnsi="Calibri" w:cs="Calibri"/>
        </w:rPr>
        <w:t>acceptance</w:t>
      </w:r>
      <w:proofErr w:type="gramEnd"/>
      <w:r w:rsidRPr="008D48F3">
        <w:rPr>
          <w:rFonts w:ascii="Calibri" w:hAnsi="Calibri" w:cs="Calibri"/>
        </w:rPr>
        <w:t xml:space="preserve"> and adherence to a strict code of confidentiality.</w:t>
      </w:r>
    </w:p>
    <w:p w14:paraId="5ABE2661" w14:textId="77777777" w:rsidR="00DC53E0" w:rsidRPr="008D48F3" w:rsidRDefault="00DC53E0" w:rsidP="00DC53E0">
      <w:pPr>
        <w:numPr>
          <w:ilvl w:val="0"/>
          <w:numId w:val="9"/>
        </w:numPr>
        <w:spacing w:after="0" w:line="240" w:lineRule="auto"/>
        <w:rPr>
          <w:rFonts w:ascii="Calibri" w:hAnsi="Calibri" w:cs="Calibri"/>
        </w:rPr>
      </w:pPr>
      <w:r>
        <w:rPr>
          <w:rFonts w:ascii="Calibri" w:hAnsi="Calibri" w:cs="Calibri"/>
        </w:rPr>
        <w:t>Knowledge and understanding of the requirements of GDPR.</w:t>
      </w:r>
    </w:p>
    <w:p w14:paraId="4BD33DF7" w14:textId="77777777" w:rsidR="00DC53E0" w:rsidRPr="00344E32" w:rsidRDefault="00DC53E0" w:rsidP="00DC53E0">
      <w:pPr>
        <w:numPr>
          <w:ilvl w:val="0"/>
          <w:numId w:val="9"/>
        </w:numPr>
        <w:spacing w:after="0" w:line="240" w:lineRule="auto"/>
        <w:rPr>
          <w:rFonts w:ascii="Calibri" w:hAnsi="Calibri" w:cs="Calibri"/>
        </w:rPr>
      </w:pPr>
      <w:r w:rsidRPr="008D48F3">
        <w:rPr>
          <w:rFonts w:ascii="Calibri" w:hAnsi="Calibri" w:cs="Calibri"/>
        </w:rPr>
        <w:t>Knowledge of Primary Care and the NHS.</w:t>
      </w:r>
    </w:p>
    <w:p w14:paraId="01FD07B3" w14:textId="77777777" w:rsidR="00DC53E0" w:rsidRPr="001214F0" w:rsidRDefault="00DC53E0" w:rsidP="00DC53E0">
      <w:pPr>
        <w:numPr>
          <w:ilvl w:val="0"/>
          <w:numId w:val="9"/>
        </w:numPr>
        <w:spacing w:after="0" w:line="240" w:lineRule="auto"/>
        <w:rPr>
          <w:b/>
          <w:bCs/>
          <w:szCs w:val="20"/>
        </w:rPr>
      </w:pPr>
      <w:r>
        <w:rPr>
          <w:rFonts w:ascii="Calibri" w:hAnsi="Calibri" w:cs="Calibri"/>
        </w:rPr>
        <w:t>Good working knowledge of Microsoft Office applications</w:t>
      </w:r>
      <w:r>
        <w:rPr>
          <w:bCs/>
          <w:szCs w:val="20"/>
        </w:rPr>
        <w:t>.</w:t>
      </w:r>
    </w:p>
    <w:p w14:paraId="631CFEC5" w14:textId="77777777" w:rsidR="00DC53E0" w:rsidRDefault="00DC53E0" w:rsidP="00DC53E0">
      <w:pPr>
        <w:numPr>
          <w:ilvl w:val="0"/>
          <w:numId w:val="9"/>
        </w:numPr>
        <w:spacing w:after="0" w:line="240" w:lineRule="auto"/>
        <w:rPr>
          <w:b/>
          <w:bCs/>
          <w:szCs w:val="20"/>
        </w:rPr>
      </w:pPr>
      <w:r>
        <w:rPr>
          <w:bCs/>
          <w:szCs w:val="20"/>
        </w:rPr>
        <w:t>Experience of medical secretarial work</w:t>
      </w:r>
      <w:r>
        <w:rPr>
          <w:b/>
          <w:bCs/>
          <w:szCs w:val="20"/>
        </w:rPr>
        <w:t>.</w:t>
      </w:r>
    </w:p>
    <w:p w14:paraId="6A66B3DE" w14:textId="77777777" w:rsidR="00DC53E0" w:rsidRDefault="00DC53E0" w:rsidP="00DC53E0">
      <w:pPr>
        <w:numPr>
          <w:ilvl w:val="0"/>
          <w:numId w:val="9"/>
        </w:numPr>
        <w:spacing w:after="0" w:line="240" w:lineRule="auto"/>
        <w:rPr>
          <w:szCs w:val="20"/>
        </w:rPr>
      </w:pPr>
      <w:r w:rsidRPr="00344E32">
        <w:rPr>
          <w:szCs w:val="20"/>
        </w:rPr>
        <w:t>Experience of e-referrals.</w:t>
      </w:r>
    </w:p>
    <w:p w14:paraId="010F3680" w14:textId="77777777" w:rsidR="00DC53E0" w:rsidRPr="00344E32" w:rsidRDefault="00DC53E0" w:rsidP="00DC53E0">
      <w:pPr>
        <w:numPr>
          <w:ilvl w:val="0"/>
          <w:numId w:val="9"/>
        </w:numPr>
        <w:spacing w:after="0" w:line="240" w:lineRule="auto"/>
        <w:rPr>
          <w:szCs w:val="20"/>
        </w:rPr>
      </w:pPr>
      <w:r>
        <w:rPr>
          <w:szCs w:val="20"/>
        </w:rPr>
        <w:t xml:space="preserve">Knowledge of </w:t>
      </w:r>
      <w:proofErr w:type="spellStart"/>
      <w:r>
        <w:rPr>
          <w:szCs w:val="20"/>
        </w:rPr>
        <w:t>SystmOne</w:t>
      </w:r>
      <w:proofErr w:type="spellEnd"/>
    </w:p>
    <w:p w14:paraId="3FAA80BA" w14:textId="77777777" w:rsidR="00DC53E0" w:rsidRDefault="00DC53E0" w:rsidP="00DC53E0">
      <w:pPr>
        <w:numPr>
          <w:ilvl w:val="0"/>
          <w:numId w:val="9"/>
        </w:numPr>
        <w:spacing w:after="0" w:line="240" w:lineRule="auto"/>
        <w:rPr>
          <w:rFonts w:ascii="Calibri" w:hAnsi="Calibri" w:cs="Calibri"/>
        </w:rPr>
      </w:pPr>
      <w:r w:rsidRPr="008D48F3">
        <w:rPr>
          <w:rFonts w:ascii="Calibri" w:hAnsi="Calibri" w:cs="Calibri"/>
        </w:rPr>
        <w:t>Excellent telephone manner.</w:t>
      </w:r>
    </w:p>
    <w:p w14:paraId="0B192A34" w14:textId="77777777" w:rsidR="00DC53E0" w:rsidRPr="008D48F3" w:rsidRDefault="00DC53E0" w:rsidP="00DC53E0">
      <w:pPr>
        <w:numPr>
          <w:ilvl w:val="0"/>
          <w:numId w:val="9"/>
        </w:numPr>
        <w:spacing w:after="0" w:line="240" w:lineRule="auto"/>
        <w:rPr>
          <w:rFonts w:ascii="Calibri" w:hAnsi="Calibri" w:cs="Calibri"/>
        </w:rPr>
      </w:pPr>
      <w:r>
        <w:rPr>
          <w:rFonts w:ascii="Calibri" w:hAnsi="Calibri" w:cs="Calibri"/>
        </w:rPr>
        <w:t>Excellent interpersonal skills.</w:t>
      </w:r>
    </w:p>
    <w:p w14:paraId="5F74C888" w14:textId="77777777" w:rsidR="00DC53E0" w:rsidRPr="007277D7" w:rsidRDefault="00DC53E0" w:rsidP="00DC53E0">
      <w:pPr>
        <w:numPr>
          <w:ilvl w:val="0"/>
          <w:numId w:val="9"/>
        </w:numPr>
        <w:spacing w:after="0" w:line="240" w:lineRule="auto"/>
        <w:rPr>
          <w:bCs/>
          <w:szCs w:val="20"/>
        </w:rPr>
      </w:pPr>
      <w:r>
        <w:rPr>
          <w:rFonts w:ascii="Calibri" w:hAnsi="Calibri" w:cs="Calibri"/>
        </w:rPr>
        <w:t>Excellent</w:t>
      </w:r>
      <w:r w:rsidRPr="008D48F3">
        <w:rPr>
          <w:rFonts w:ascii="Calibri" w:hAnsi="Calibri" w:cs="Calibri"/>
        </w:rPr>
        <w:t xml:space="preserve"> </w:t>
      </w:r>
      <w:r>
        <w:rPr>
          <w:rFonts w:ascii="Calibri" w:hAnsi="Calibri" w:cs="Calibri"/>
        </w:rPr>
        <w:t xml:space="preserve">administrative and </w:t>
      </w:r>
      <w:r w:rsidRPr="008D48F3">
        <w:rPr>
          <w:rFonts w:ascii="Calibri" w:hAnsi="Calibri" w:cs="Calibri"/>
        </w:rPr>
        <w:t>organisational skills.</w:t>
      </w:r>
      <w:r w:rsidRPr="007277D7">
        <w:rPr>
          <w:bCs/>
          <w:szCs w:val="20"/>
        </w:rPr>
        <w:t xml:space="preserve"> </w:t>
      </w:r>
    </w:p>
    <w:p w14:paraId="1E3DF9BA" w14:textId="77777777" w:rsidR="00DC53E0" w:rsidRDefault="00DC53E0" w:rsidP="00DC53E0">
      <w:pPr>
        <w:numPr>
          <w:ilvl w:val="0"/>
          <w:numId w:val="9"/>
        </w:numPr>
        <w:spacing w:after="0" w:line="240" w:lineRule="auto"/>
        <w:rPr>
          <w:rFonts w:ascii="Calibri" w:hAnsi="Calibri" w:cs="Calibri"/>
        </w:rPr>
      </w:pPr>
      <w:r>
        <w:rPr>
          <w:rFonts w:ascii="Calibri" w:hAnsi="Calibri" w:cs="Calibri"/>
        </w:rPr>
        <w:t>Fast, accurate keyboard skills.</w:t>
      </w:r>
    </w:p>
    <w:p w14:paraId="4AA212C3" w14:textId="77777777" w:rsidR="00DC53E0" w:rsidRDefault="00DC53E0" w:rsidP="00DC53E0">
      <w:pPr>
        <w:numPr>
          <w:ilvl w:val="0"/>
          <w:numId w:val="9"/>
        </w:numPr>
        <w:spacing w:after="0" w:line="240" w:lineRule="auto"/>
        <w:rPr>
          <w:rFonts w:ascii="Calibri" w:hAnsi="Calibri" w:cs="Calibri"/>
        </w:rPr>
      </w:pPr>
      <w:r>
        <w:rPr>
          <w:bCs/>
          <w:szCs w:val="20"/>
        </w:rPr>
        <w:t>Audio typewriting skills</w:t>
      </w:r>
    </w:p>
    <w:p w14:paraId="46B6938A" w14:textId="77777777" w:rsidR="00DC53E0" w:rsidRPr="008D48F3" w:rsidRDefault="00DC53E0" w:rsidP="00DC53E0">
      <w:pPr>
        <w:numPr>
          <w:ilvl w:val="0"/>
          <w:numId w:val="9"/>
        </w:numPr>
        <w:spacing w:after="0" w:line="240" w:lineRule="auto"/>
        <w:rPr>
          <w:rFonts w:ascii="Calibri" w:hAnsi="Calibri" w:cs="Calibri"/>
        </w:rPr>
      </w:pPr>
      <w:r>
        <w:rPr>
          <w:rFonts w:ascii="Calibri" w:hAnsi="Calibri" w:cs="Calibri"/>
        </w:rPr>
        <w:t>Ability to work independently and as part of the practice team.</w:t>
      </w:r>
    </w:p>
    <w:p w14:paraId="6546E0A9" w14:textId="77777777" w:rsidR="00DC53E0" w:rsidRPr="008D48F3" w:rsidRDefault="00DC53E0" w:rsidP="00DC53E0">
      <w:pPr>
        <w:numPr>
          <w:ilvl w:val="0"/>
          <w:numId w:val="9"/>
        </w:numPr>
        <w:spacing w:after="0" w:line="240" w:lineRule="auto"/>
        <w:rPr>
          <w:rFonts w:ascii="Calibri" w:hAnsi="Calibri" w:cs="Calibri"/>
        </w:rPr>
      </w:pPr>
      <w:r w:rsidRPr="008D48F3">
        <w:rPr>
          <w:rFonts w:ascii="Calibri" w:hAnsi="Calibri" w:cs="Calibri"/>
        </w:rPr>
        <w:t xml:space="preserve">Ability to handle information received both written and verbally and to disseminate details accurately. </w:t>
      </w:r>
    </w:p>
    <w:p w14:paraId="6B2590D4" w14:textId="77777777" w:rsidR="00DC53E0" w:rsidRDefault="00DC53E0" w:rsidP="00DC53E0">
      <w:pPr>
        <w:numPr>
          <w:ilvl w:val="0"/>
          <w:numId w:val="9"/>
        </w:numPr>
        <w:spacing w:after="0" w:line="240" w:lineRule="auto"/>
        <w:rPr>
          <w:bCs/>
          <w:szCs w:val="20"/>
        </w:rPr>
      </w:pPr>
      <w:r>
        <w:rPr>
          <w:bCs/>
          <w:szCs w:val="20"/>
        </w:rPr>
        <w:t>Knowledge of Information Governance and the requirements of GDPR, appropriate to the level of responsibility of the role.</w:t>
      </w:r>
    </w:p>
    <w:p w14:paraId="1B320243" w14:textId="77777777" w:rsidR="00DC53E0" w:rsidRDefault="00DC53E0" w:rsidP="00DC53E0">
      <w:pPr>
        <w:spacing w:after="0" w:line="240" w:lineRule="auto"/>
        <w:rPr>
          <w:bCs/>
          <w:szCs w:val="20"/>
        </w:rPr>
      </w:pPr>
    </w:p>
    <w:p w14:paraId="688D97E2" w14:textId="77777777" w:rsidR="00DC53E0" w:rsidRDefault="00DC53E0" w:rsidP="00DC53E0">
      <w:pPr>
        <w:spacing w:after="0" w:line="240" w:lineRule="auto"/>
        <w:rPr>
          <w:bCs/>
          <w:szCs w:val="20"/>
        </w:rPr>
      </w:pPr>
    </w:p>
    <w:p w14:paraId="1B08A740" w14:textId="77777777" w:rsidR="00DC53E0" w:rsidRDefault="00DC53E0" w:rsidP="00DC53E0">
      <w:pPr>
        <w:spacing w:after="0" w:line="240" w:lineRule="auto"/>
        <w:rPr>
          <w:bCs/>
          <w:szCs w:val="20"/>
        </w:rPr>
      </w:pPr>
    </w:p>
    <w:p w14:paraId="3604F62D" w14:textId="77777777" w:rsidR="00DC53E0" w:rsidRDefault="00DC53E0" w:rsidP="00DC53E0">
      <w:pPr>
        <w:spacing w:after="0" w:line="240" w:lineRule="auto"/>
        <w:rPr>
          <w:bCs/>
          <w:szCs w:val="20"/>
        </w:rPr>
      </w:pPr>
    </w:p>
    <w:p w14:paraId="7764F177" w14:textId="77777777" w:rsidR="00DC53E0" w:rsidRDefault="00DC53E0" w:rsidP="00DC53E0">
      <w:pPr>
        <w:spacing w:after="0" w:line="240" w:lineRule="auto"/>
        <w:rPr>
          <w:bCs/>
          <w:szCs w:val="20"/>
        </w:rPr>
      </w:pPr>
    </w:p>
    <w:p w14:paraId="76904941" w14:textId="77777777" w:rsidR="00DC53E0" w:rsidRDefault="00DC53E0" w:rsidP="00DC53E0">
      <w:pPr>
        <w:spacing w:after="0" w:line="240" w:lineRule="auto"/>
        <w:rPr>
          <w:bCs/>
          <w:szCs w:val="20"/>
        </w:rPr>
      </w:pPr>
    </w:p>
    <w:p w14:paraId="18573987" w14:textId="77777777" w:rsidR="00DC53E0" w:rsidRDefault="00DC53E0" w:rsidP="00DC53E0">
      <w:pPr>
        <w:spacing w:after="0" w:line="240" w:lineRule="auto"/>
        <w:rPr>
          <w:bCs/>
          <w:szCs w:val="20"/>
        </w:rPr>
      </w:pPr>
    </w:p>
    <w:p w14:paraId="6546ADB5" w14:textId="77777777" w:rsidR="00DC53E0" w:rsidRDefault="00DC53E0" w:rsidP="00DC53E0">
      <w:pPr>
        <w:spacing w:after="0" w:line="240" w:lineRule="auto"/>
        <w:rPr>
          <w:bCs/>
          <w:szCs w:val="20"/>
        </w:rPr>
      </w:pPr>
    </w:p>
    <w:p w14:paraId="6382E566" w14:textId="77777777" w:rsidR="00DC53E0" w:rsidRDefault="00DC53E0" w:rsidP="00DC53E0">
      <w:pPr>
        <w:spacing w:after="0" w:line="240" w:lineRule="auto"/>
        <w:rPr>
          <w:bCs/>
          <w:szCs w:val="20"/>
        </w:rPr>
      </w:pPr>
    </w:p>
    <w:p w14:paraId="2FA7626E" w14:textId="77777777" w:rsidR="00DC53E0" w:rsidRPr="00622A5B" w:rsidRDefault="00DC53E0" w:rsidP="00DC53E0">
      <w:pPr>
        <w:spacing w:after="0" w:line="240" w:lineRule="auto"/>
        <w:rPr>
          <w:bCs/>
          <w:szCs w:val="20"/>
        </w:rPr>
      </w:pPr>
    </w:p>
    <w:p w14:paraId="4377F0C6" w14:textId="77777777" w:rsidR="00DC53E0" w:rsidRDefault="00DC53E0" w:rsidP="00DC53E0">
      <w:pPr>
        <w:spacing w:after="0" w:line="240" w:lineRule="auto"/>
        <w:jc w:val="both"/>
        <w:rPr>
          <w:rFonts w:ascii="Calibri" w:hAnsi="Calibri" w:cs="Calibri"/>
          <w:b/>
        </w:rPr>
      </w:pPr>
    </w:p>
    <w:p w14:paraId="6B5CBB76" w14:textId="77777777" w:rsidR="00DC53E0" w:rsidRPr="00A81664" w:rsidRDefault="00DC53E0" w:rsidP="00DC53E0">
      <w:pPr>
        <w:pStyle w:val="ListParagraph"/>
        <w:numPr>
          <w:ilvl w:val="0"/>
          <w:numId w:val="1"/>
        </w:numPr>
        <w:spacing w:after="0" w:line="240" w:lineRule="auto"/>
        <w:jc w:val="both"/>
        <w:rPr>
          <w:rFonts w:ascii="Calibri" w:hAnsi="Calibri" w:cs="Calibri"/>
          <w:b/>
        </w:rPr>
      </w:pPr>
      <w:r w:rsidRPr="00A81664">
        <w:rPr>
          <w:rFonts w:ascii="Calibri" w:hAnsi="Calibri" w:cs="Calibri"/>
          <w:b/>
        </w:rPr>
        <w:t>COMMUNICATIONS &amp; WORKING RELATIONSHIPS:</w:t>
      </w:r>
    </w:p>
    <w:p w14:paraId="5F908E68" w14:textId="77777777" w:rsidR="00DC53E0" w:rsidRDefault="00DC53E0" w:rsidP="00DC53E0">
      <w:pPr>
        <w:spacing w:after="0" w:line="240" w:lineRule="auto"/>
        <w:jc w:val="both"/>
        <w:rPr>
          <w:rFonts w:ascii="Calibri" w:hAnsi="Calibri" w:cs="Calibri"/>
          <w:b/>
        </w:rPr>
      </w:pPr>
    </w:p>
    <w:p w14:paraId="47B42564" w14:textId="77777777" w:rsidR="00DC53E0" w:rsidRDefault="00DC53E0" w:rsidP="00DC53E0">
      <w:pPr>
        <w:rPr>
          <w:rFonts w:ascii="Calibri" w:hAnsi="Calibri" w:cs="Calibri"/>
        </w:rPr>
      </w:pPr>
      <w:r w:rsidRPr="00FB0FE9">
        <w:rPr>
          <w:rFonts w:ascii="Calibri" w:hAnsi="Calibri" w:cs="Calibri"/>
          <w:b/>
          <w:bCs/>
        </w:rPr>
        <w:t>Internal</w:t>
      </w:r>
      <w:r w:rsidRPr="00FB0FE9">
        <w:rPr>
          <w:rFonts w:ascii="Calibri" w:hAnsi="Calibri" w:cs="Calibri"/>
        </w:rPr>
        <w:t xml:space="preserve">: </w:t>
      </w:r>
    </w:p>
    <w:p w14:paraId="650B3F99" w14:textId="77777777" w:rsidR="00DC53E0" w:rsidRDefault="00DC53E0" w:rsidP="00DC53E0">
      <w:pPr>
        <w:spacing w:after="0" w:line="240" w:lineRule="auto"/>
        <w:rPr>
          <w:rFonts w:ascii="Calibri" w:hAnsi="Calibri" w:cs="Calibri"/>
        </w:rPr>
      </w:pPr>
      <w:r>
        <w:rPr>
          <w:rFonts w:ascii="Calibri" w:hAnsi="Calibri" w:cs="Calibri"/>
        </w:rPr>
        <w:t xml:space="preserve">GP Partners </w:t>
      </w:r>
    </w:p>
    <w:p w14:paraId="7B93BB5A" w14:textId="77777777" w:rsidR="00DC53E0" w:rsidRPr="00FB0FE9" w:rsidRDefault="00DC53E0" w:rsidP="00DC53E0">
      <w:pPr>
        <w:spacing w:after="0" w:line="240" w:lineRule="auto"/>
        <w:rPr>
          <w:rFonts w:ascii="Calibri" w:hAnsi="Calibri" w:cs="Calibri"/>
        </w:rPr>
      </w:pPr>
      <w:r w:rsidRPr="00FB0FE9">
        <w:rPr>
          <w:rFonts w:ascii="Calibri" w:hAnsi="Calibri" w:cs="Calibri"/>
        </w:rPr>
        <w:t>Locum Doctors</w:t>
      </w:r>
    </w:p>
    <w:p w14:paraId="6D8765AD" w14:textId="77777777" w:rsidR="00DC53E0" w:rsidRPr="00FB0FE9" w:rsidRDefault="00DC53E0" w:rsidP="00DC53E0">
      <w:pPr>
        <w:spacing w:after="0" w:line="240" w:lineRule="auto"/>
        <w:rPr>
          <w:rFonts w:ascii="Calibri" w:hAnsi="Calibri" w:cs="Calibri"/>
        </w:rPr>
      </w:pPr>
      <w:r w:rsidRPr="00FB0FE9">
        <w:rPr>
          <w:rFonts w:ascii="Calibri" w:hAnsi="Calibri" w:cs="Calibri"/>
        </w:rPr>
        <w:t>Practice Staff</w:t>
      </w:r>
    </w:p>
    <w:p w14:paraId="7E5492F5" w14:textId="77777777" w:rsidR="00DC53E0" w:rsidRPr="00FB0FE9" w:rsidRDefault="00DC53E0" w:rsidP="00DC53E0">
      <w:pPr>
        <w:pStyle w:val="Header"/>
        <w:tabs>
          <w:tab w:val="clear" w:pos="4153"/>
          <w:tab w:val="clear" w:pos="8306"/>
        </w:tabs>
        <w:rPr>
          <w:rFonts w:ascii="Calibri" w:hAnsi="Calibri" w:cs="Calibri"/>
        </w:rPr>
      </w:pPr>
      <w:r w:rsidRPr="00FB0FE9">
        <w:rPr>
          <w:rFonts w:ascii="Calibri" w:hAnsi="Calibri" w:cs="Calibri"/>
        </w:rPr>
        <w:t>Attached Staff</w:t>
      </w:r>
      <w:r>
        <w:rPr>
          <w:rFonts w:ascii="Calibri" w:hAnsi="Calibri" w:cs="Calibri"/>
        </w:rPr>
        <w:t xml:space="preserve"> including Community Matron, District Nurses, Midwives, Health Visitor, Physiotherapist etc.</w:t>
      </w:r>
    </w:p>
    <w:p w14:paraId="0D96BD9D" w14:textId="77777777" w:rsidR="00DC53E0" w:rsidRDefault="00DC53E0" w:rsidP="00DC53E0">
      <w:pPr>
        <w:pStyle w:val="Title"/>
        <w:jc w:val="left"/>
        <w:rPr>
          <w:rFonts w:ascii="Calibri" w:hAnsi="Calibri" w:cs="Calibri"/>
          <w:b w:val="0"/>
          <w:bCs w:val="0"/>
        </w:rPr>
      </w:pPr>
      <w:r w:rsidRPr="00FB0FE9">
        <w:rPr>
          <w:rFonts w:ascii="Calibri" w:hAnsi="Calibri" w:cs="Calibri"/>
          <w:b w:val="0"/>
          <w:bCs w:val="0"/>
        </w:rPr>
        <w:t>Patients of the practice</w:t>
      </w:r>
    </w:p>
    <w:p w14:paraId="6AF4E635" w14:textId="77777777" w:rsidR="00DC53E0" w:rsidRPr="00FB0FE9" w:rsidRDefault="00DC53E0" w:rsidP="00DC53E0">
      <w:pPr>
        <w:pStyle w:val="Title"/>
        <w:jc w:val="left"/>
        <w:rPr>
          <w:rFonts w:ascii="Calibri" w:hAnsi="Calibri" w:cs="Calibri"/>
          <w:b w:val="0"/>
          <w:bCs w:val="0"/>
        </w:rPr>
      </w:pPr>
      <w:r>
        <w:rPr>
          <w:rFonts w:ascii="Calibri" w:hAnsi="Calibri" w:cs="Calibri"/>
          <w:b w:val="0"/>
          <w:bCs w:val="0"/>
        </w:rPr>
        <w:t>PCN Staff</w:t>
      </w:r>
    </w:p>
    <w:p w14:paraId="5030659B" w14:textId="77777777" w:rsidR="00DC53E0" w:rsidRDefault="00DC53E0" w:rsidP="00DC53E0">
      <w:pPr>
        <w:pStyle w:val="Title"/>
        <w:jc w:val="left"/>
        <w:rPr>
          <w:rFonts w:ascii="Calibri" w:hAnsi="Calibri" w:cs="Calibri"/>
          <w:b w:val="0"/>
          <w:bCs w:val="0"/>
        </w:rPr>
      </w:pPr>
    </w:p>
    <w:p w14:paraId="6BB6C9F1" w14:textId="77777777" w:rsidR="00DC53E0" w:rsidRPr="00FB0FE9" w:rsidRDefault="00DC53E0" w:rsidP="00DC53E0">
      <w:pPr>
        <w:rPr>
          <w:rFonts w:ascii="Calibri" w:hAnsi="Calibri" w:cs="Calibri"/>
        </w:rPr>
      </w:pPr>
      <w:r w:rsidRPr="00FB0FE9">
        <w:rPr>
          <w:rFonts w:ascii="Calibri" w:hAnsi="Calibri" w:cs="Calibri"/>
          <w:b/>
          <w:bCs/>
        </w:rPr>
        <w:t>External:</w:t>
      </w:r>
      <w:r w:rsidRPr="00FB0FE9">
        <w:rPr>
          <w:rFonts w:ascii="Calibri" w:hAnsi="Calibri" w:cs="Calibri"/>
        </w:rPr>
        <w:t xml:space="preserve"> </w:t>
      </w:r>
    </w:p>
    <w:p w14:paraId="5E6E0C33" w14:textId="77777777" w:rsidR="00DC53E0" w:rsidRDefault="00DC53E0" w:rsidP="00DC53E0">
      <w:pPr>
        <w:spacing w:after="0" w:line="240" w:lineRule="auto"/>
        <w:rPr>
          <w:rFonts w:ascii="Calibri" w:hAnsi="Calibri" w:cs="Calibri"/>
        </w:rPr>
      </w:pPr>
      <w:r>
        <w:rPr>
          <w:rFonts w:ascii="Calibri" w:hAnsi="Calibri" w:cs="Calibri"/>
        </w:rPr>
        <w:t>Hospital Departments/Clinics</w:t>
      </w:r>
    </w:p>
    <w:p w14:paraId="3ED6DEDD" w14:textId="77777777" w:rsidR="00DC53E0" w:rsidRDefault="00DC53E0" w:rsidP="00DC53E0">
      <w:pPr>
        <w:spacing w:after="0" w:line="240" w:lineRule="auto"/>
        <w:rPr>
          <w:rFonts w:ascii="Calibri" w:hAnsi="Calibri" w:cs="Calibri"/>
        </w:rPr>
      </w:pPr>
      <w:r>
        <w:rPr>
          <w:rFonts w:ascii="Calibri" w:hAnsi="Calibri" w:cs="Calibri"/>
        </w:rPr>
        <w:t>Derby &amp; Derbyshire ICB</w:t>
      </w:r>
    </w:p>
    <w:p w14:paraId="5430920F" w14:textId="77777777" w:rsidR="00DC53E0" w:rsidRDefault="00DC53E0" w:rsidP="00DC53E0">
      <w:pPr>
        <w:spacing w:after="0" w:line="240" w:lineRule="auto"/>
        <w:rPr>
          <w:rFonts w:ascii="Calibri" w:hAnsi="Calibri" w:cs="Calibri"/>
        </w:rPr>
      </w:pPr>
      <w:r>
        <w:rPr>
          <w:rFonts w:ascii="Calibri" w:hAnsi="Calibri" w:cs="Calibri"/>
        </w:rPr>
        <w:t>Greater Derby Primary Care Network</w:t>
      </w:r>
    </w:p>
    <w:p w14:paraId="6660381E" w14:textId="77777777" w:rsidR="00DC53E0" w:rsidRDefault="00DC53E0" w:rsidP="00DC53E0">
      <w:pPr>
        <w:spacing w:after="0" w:line="240" w:lineRule="auto"/>
      </w:pPr>
      <w:r w:rsidRPr="00FB0FE9">
        <w:t>Social Services</w:t>
      </w:r>
    </w:p>
    <w:p w14:paraId="1455BB9B" w14:textId="77777777" w:rsidR="00DC53E0" w:rsidRDefault="00DC53E0" w:rsidP="00DC53E0">
      <w:pPr>
        <w:pStyle w:val="Title"/>
        <w:jc w:val="both"/>
        <w:rPr>
          <w:rFonts w:ascii="Calibri" w:eastAsiaTheme="minorHAnsi" w:hAnsi="Calibri" w:cs="Calibri"/>
          <w:b w:val="0"/>
          <w:bCs w:val="0"/>
        </w:rPr>
      </w:pPr>
    </w:p>
    <w:p w14:paraId="380AE195" w14:textId="77777777" w:rsidR="00DC53E0" w:rsidRDefault="00DC53E0" w:rsidP="00DC53E0">
      <w:pPr>
        <w:pStyle w:val="Title"/>
        <w:jc w:val="both"/>
        <w:rPr>
          <w:rFonts w:ascii="Calibri" w:hAnsi="Calibri" w:cs="Calibri"/>
          <w:b w:val="0"/>
        </w:rPr>
      </w:pPr>
    </w:p>
    <w:p w14:paraId="147CD46B" w14:textId="77777777" w:rsidR="00DC53E0" w:rsidRDefault="00DC53E0" w:rsidP="00DC53E0">
      <w:pPr>
        <w:pStyle w:val="Title"/>
        <w:jc w:val="both"/>
        <w:rPr>
          <w:rFonts w:ascii="Calibri" w:hAnsi="Calibri" w:cs="Calibri"/>
          <w:b w:val="0"/>
        </w:rPr>
      </w:pPr>
    </w:p>
    <w:p w14:paraId="13EDC4B2" w14:textId="77777777" w:rsidR="00DC53E0" w:rsidRDefault="00DC53E0" w:rsidP="00DC53E0">
      <w:pPr>
        <w:pStyle w:val="Title"/>
        <w:jc w:val="both"/>
        <w:rPr>
          <w:rFonts w:ascii="Calibri" w:hAnsi="Calibri" w:cs="Calibri"/>
          <w:b w:val="0"/>
        </w:rPr>
      </w:pPr>
    </w:p>
    <w:p w14:paraId="239FA081" w14:textId="77777777" w:rsidR="00DC53E0" w:rsidRPr="00FB0FE9" w:rsidRDefault="00DC53E0" w:rsidP="00DC53E0">
      <w:pPr>
        <w:pStyle w:val="Title"/>
        <w:jc w:val="both"/>
        <w:rPr>
          <w:rFonts w:ascii="Calibri" w:hAnsi="Calibri" w:cs="Calibri"/>
          <w:b w:val="0"/>
        </w:rPr>
      </w:pPr>
    </w:p>
    <w:p w14:paraId="0C9F5816" w14:textId="77777777" w:rsidR="00DC53E0" w:rsidRPr="00EB65DB" w:rsidRDefault="00DC53E0" w:rsidP="00DC53E0">
      <w:pPr>
        <w:spacing w:after="0" w:line="240" w:lineRule="auto"/>
        <w:jc w:val="both"/>
        <w:rPr>
          <w:b/>
        </w:rPr>
      </w:pPr>
    </w:p>
    <w:p w14:paraId="5802F299" w14:textId="77777777" w:rsidR="00DC53E0" w:rsidRPr="00EB65DB" w:rsidRDefault="00DC53E0" w:rsidP="00DC53E0">
      <w:pPr>
        <w:spacing w:after="0" w:line="240" w:lineRule="auto"/>
        <w:jc w:val="both"/>
        <w:rPr>
          <w:b/>
        </w:rPr>
      </w:pPr>
    </w:p>
    <w:p w14:paraId="0421B0AD" w14:textId="77777777" w:rsidR="00DC53E0" w:rsidRPr="002D2FD3" w:rsidRDefault="00DC53E0" w:rsidP="00DC53E0">
      <w:pPr>
        <w:jc w:val="center"/>
        <w:rPr>
          <w:b/>
        </w:rPr>
      </w:pPr>
    </w:p>
    <w:p w14:paraId="5603B838" w14:textId="77777777" w:rsidR="00276122" w:rsidRDefault="00276122"/>
    <w:sectPr w:rsidR="00276122" w:rsidSect="00DC53E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48B"/>
    <w:multiLevelType w:val="hybridMultilevel"/>
    <w:tmpl w:val="84E82600"/>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49F3"/>
    <w:multiLevelType w:val="hybridMultilevel"/>
    <w:tmpl w:val="4D529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F765B"/>
    <w:multiLevelType w:val="hybridMultilevel"/>
    <w:tmpl w:val="ABA8D9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E14BA"/>
    <w:multiLevelType w:val="hybridMultilevel"/>
    <w:tmpl w:val="6256F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54119"/>
    <w:multiLevelType w:val="hybridMultilevel"/>
    <w:tmpl w:val="32D8D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A6E5B"/>
    <w:multiLevelType w:val="hybridMultilevel"/>
    <w:tmpl w:val="ECEEF3A2"/>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0764B3"/>
    <w:multiLevelType w:val="hybridMultilevel"/>
    <w:tmpl w:val="C1A09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16409"/>
    <w:multiLevelType w:val="hybridMultilevel"/>
    <w:tmpl w:val="D370E9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54B24"/>
    <w:multiLevelType w:val="hybridMultilevel"/>
    <w:tmpl w:val="7206E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990654">
    <w:abstractNumId w:val="3"/>
  </w:num>
  <w:num w:numId="2" w16cid:durableId="695082880">
    <w:abstractNumId w:val="5"/>
  </w:num>
  <w:num w:numId="3" w16cid:durableId="1186407862">
    <w:abstractNumId w:val="2"/>
  </w:num>
  <w:num w:numId="4" w16cid:durableId="1284388812">
    <w:abstractNumId w:val="8"/>
  </w:num>
  <w:num w:numId="5" w16cid:durableId="501437231">
    <w:abstractNumId w:val="4"/>
  </w:num>
  <w:num w:numId="6" w16cid:durableId="186720574">
    <w:abstractNumId w:val="7"/>
  </w:num>
  <w:num w:numId="7" w16cid:durableId="810823720">
    <w:abstractNumId w:val="6"/>
  </w:num>
  <w:num w:numId="8" w16cid:durableId="687869248">
    <w:abstractNumId w:val="1"/>
  </w:num>
  <w:num w:numId="9" w16cid:durableId="175748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E0"/>
    <w:rsid w:val="00276122"/>
    <w:rsid w:val="00DC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D287"/>
  <w15:chartTrackingRefBased/>
  <w15:docId w15:val="{BFC138DC-76FF-4843-94E2-69D3D690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3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DC53E0"/>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99"/>
    <w:rsid w:val="00DC53E0"/>
    <w:rPr>
      <w:rFonts w:ascii="Arial" w:eastAsia="Times New Roman" w:hAnsi="Arial" w:cs="Arial"/>
      <w:b/>
      <w:bCs/>
      <w:kern w:val="0"/>
      <w14:ligatures w14:val="none"/>
    </w:rPr>
  </w:style>
  <w:style w:type="paragraph" w:styleId="ListParagraph">
    <w:name w:val="List Paragraph"/>
    <w:basedOn w:val="Normal"/>
    <w:uiPriority w:val="34"/>
    <w:qFormat/>
    <w:rsid w:val="00DC53E0"/>
    <w:pPr>
      <w:ind w:left="720"/>
      <w:contextualSpacing/>
    </w:pPr>
  </w:style>
  <w:style w:type="paragraph" w:styleId="Header">
    <w:name w:val="header"/>
    <w:basedOn w:val="Normal"/>
    <w:link w:val="HeaderChar"/>
    <w:uiPriority w:val="99"/>
    <w:rsid w:val="00DC53E0"/>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DC53E0"/>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Angela</dc:creator>
  <cp:keywords/>
  <dc:description/>
  <cp:lastModifiedBy>Maine Angela</cp:lastModifiedBy>
  <cp:revision>1</cp:revision>
  <dcterms:created xsi:type="dcterms:W3CDTF">2024-09-30T16:11:00Z</dcterms:created>
  <dcterms:modified xsi:type="dcterms:W3CDTF">2024-09-30T16:12:00Z</dcterms:modified>
</cp:coreProperties>
</file>